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0556D">
                              <w:rPr>
                                <w:color w:val="FFFFFF"/>
                                <w:sz w:val="44"/>
                                <w:szCs w:val="44"/>
                                <w:lang w:val="en-AU"/>
                              </w:rPr>
                              <w:t>Service Delivery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0556D">
                        <w:rPr>
                          <w:color w:val="FFFFFF"/>
                          <w:sz w:val="44"/>
                          <w:szCs w:val="44"/>
                          <w:lang w:val="en-AU"/>
                        </w:rPr>
                        <w:t>Service Delivery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70556D" w:rsidP="00161F93">
            <w:pPr>
              <w:spacing w:before="20" w:after="20"/>
              <w:jc w:val="left"/>
              <w:rPr>
                <w:rFonts w:cs="Arial"/>
                <w:color w:val="000000"/>
                <w:szCs w:val="20"/>
              </w:rPr>
            </w:pPr>
            <w:r>
              <w:rPr>
                <w:rFonts w:cs="Arial"/>
                <w:color w:val="000000"/>
                <w:szCs w:val="20"/>
              </w:rPr>
              <w:t>Defence – Technical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70556D" w:rsidP="00161F93">
            <w:pPr>
              <w:pStyle w:val="Heading2"/>
              <w:rPr>
                <w:lang w:val="en-CA"/>
              </w:rPr>
            </w:pPr>
            <w:r>
              <w:rPr>
                <w:lang w:val="en-CA"/>
              </w:rPr>
              <w:t>Service Delivery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70556D" w:rsidP="00366A73">
            <w:pPr>
              <w:spacing w:before="20" w:after="20"/>
              <w:jc w:val="left"/>
              <w:rPr>
                <w:rFonts w:cs="Arial"/>
                <w:color w:val="000000"/>
                <w:szCs w:val="20"/>
              </w:rPr>
            </w:pPr>
            <w:r>
              <w:rPr>
                <w:rFonts w:cs="Arial"/>
                <w:color w:val="000000"/>
                <w:szCs w:val="20"/>
              </w:rPr>
              <w:t>Technical Services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70556D" w:rsidP="00366A7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70556D" w:rsidP="00161F93">
            <w:pPr>
              <w:spacing w:before="20" w:after="20"/>
              <w:jc w:val="left"/>
              <w:rPr>
                <w:rFonts w:cs="Arial"/>
                <w:color w:val="000000"/>
                <w:szCs w:val="20"/>
              </w:rPr>
            </w:pPr>
            <w:r>
              <w:rPr>
                <w:rFonts w:cs="Arial"/>
                <w:color w:val="000000"/>
                <w:szCs w:val="20"/>
              </w:rPr>
              <w:t>Colchester Garrison</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0556D" w:rsidRPr="0070556D" w:rsidRDefault="0070556D" w:rsidP="0070556D">
            <w:pPr>
              <w:pStyle w:val="Puces4"/>
              <w:numPr>
                <w:ilvl w:val="0"/>
                <w:numId w:val="0"/>
              </w:numPr>
              <w:rPr>
                <w:color w:val="000000" w:themeColor="text1"/>
              </w:rPr>
            </w:pPr>
          </w:p>
          <w:p w:rsidR="006A4D51" w:rsidRDefault="0070556D" w:rsidP="00521E07">
            <w:pPr>
              <w:pStyle w:val="Puces4"/>
              <w:numPr>
                <w:ilvl w:val="0"/>
                <w:numId w:val="2"/>
              </w:numPr>
              <w:rPr>
                <w:color w:val="000000" w:themeColor="text1"/>
              </w:rPr>
            </w:pPr>
            <w:r>
              <w:rPr>
                <w:color w:val="000000" w:themeColor="text1"/>
              </w:rPr>
              <w:t>Responsible for the</w:t>
            </w:r>
            <w:r w:rsidR="00CA4076">
              <w:rPr>
                <w:color w:val="000000" w:themeColor="text1"/>
              </w:rPr>
              <w:t xml:space="preserve"> efficient</w:t>
            </w:r>
            <w:r>
              <w:rPr>
                <w:color w:val="000000" w:themeColor="text1"/>
              </w:rPr>
              <w:t xml:space="preserve"> delivery</w:t>
            </w:r>
            <w:r w:rsidR="00F42CC9">
              <w:rPr>
                <w:color w:val="000000" w:themeColor="text1"/>
              </w:rPr>
              <w:t xml:space="preserve"> </w:t>
            </w:r>
            <w:r w:rsidR="007D66C9">
              <w:rPr>
                <w:color w:val="000000" w:themeColor="text1"/>
              </w:rPr>
              <w:t xml:space="preserve">of all </w:t>
            </w:r>
            <w:r>
              <w:rPr>
                <w:color w:val="000000" w:themeColor="text1"/>
              </w:rPr>
              <w:t>maintenance tasks</w:t>
            </w:r>
            <w:r w:rsidR="00060EA9">
              <w:rPr>
                <w:color w:val="000000" w:themeColor="text1"/>
              </w:rPr>
              <w:t xml:space="preserve"> and minor new works</w:t>
            </w:r>
            <w:r>
              <w:rPr>
                <w:color w:val="000000" w:themeColor="text1"/>
              </w:rPr>
              <w:t xml:space="preserve"> in line with Sodexo, contractual and legislative requirements, utilising both internal and external resources</w:t>
            </w:r>
            <w:r w:rsidR="006A4D51">
              <w:rPr>
                <w:color w:val="000000" w:themeColor="text1"/>
              </w:rPr>
              <w:t>.</w:t>
            </w:r>
          </w:p>
          <w:p w:rsidR="006A4D51" w:rsidRPr="006A4D51" w:rsidRDefault="006A4D51" w:rsidP="0096780A">
            <w:pPr>
              <w:pStyle w:val="Puces4"/>
              <w:numPr>
                <w:ilvl w:val="0"/>
                <w:numId w:val="0"/>
              </w:numPr>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1738ED" w:rsidRPr="00315425" w:rsidRDefault="001738ED" w:rsidP="001738ED">
            <w:pPr>
              <w:jc w:val="center"/>
              <w:rPr>
                <w:rFonts w:cs="Arial"/>
                <w:b/>
                <w:sz w:val="4"/>
                <w:szCs w:val="20"/>
              </w:rPr>
            </w:pPr>
          </w:p>
          <w:p w:rsidR="001738ED" w:rsidRPr="00315425" w:rsidRDefault="001738ED" w:rsidP="001738ED">
            <w:pPr>
              <w:jc w:val="center"/>
              <w:rPr>
                <w:rFonts w:cs="Arial"/>
                <w:b/>
                <w:sz w:val="6"/>
                <w:szCs w:val="20"/>
              </w:rPr>
            </w:pPr>
          </w:p>
          <w:p w:rsidR="001738ED" w:rsidRDefault="001738ED" w:rsidP="001738ED">
            <w:pPr>
              <w:spacing w:after="40"/>
              <w:jc w:val="center"/>
              <w:rPr>
                <w:rFonts w:cs="Arial"/>
                <w:noProof/>
                <w:sz w:val="10"/>
                <w:szCs w:val="20"/>
                <w:lang w:eastAsia="en-US"/>
              </w:rPr>
            </w:pPr>
            <w:r>
              <w:rPr>
                <w:rFonts w:cs="Arial"/>
                <w:b/>
                <w:noProof/>
                <w:sz w:val="6"/>
                <w:szCs w:val="20"/>
                <w:lang w:val="en-GB" w:eastAsia="en-GB"/>
              </w:rPr>
              <mc:AlternateContent>
                <mc:Choice Requires="wps">
                  <w:drawing>
                    <wp:anchor distT="0" distB="0" distL="114300" distR="114300" simplePos="0" relativeHeight="251670528" behindDoc="0" locked="0" layoutInCell="1" allowOverlap="1" wp14:anchorId="35121DBC" wp14:editId="130B7956">
                      <wp:simplePos x="0" y="0"/>
                      <wp:positionH relativeFrom="column">
                        <wp:posOffset>2514194</wp:posOffset>
                      </wp:positionH>
                      <wp:positionV relativeFrom="paragraph">
                        <wp:posOffset>11430</wp:posOffset>
                      </wp:positionV>
                      <wp:extent cx="1199515" cy="182880"/>
                      <wp:effectExtent l="0" t="0" r="19685" b="26670"/>
                      <wp:wrapNone/>
                      <wp:docPr id="2" name="Text Box 2"/>
                      <wp:cNvGraphicFramePr/>
                      <a:graphic xmlns:a="http://schemas.openxmlformats.org/drawingml/2006/main">
                        <a:graphicData uri="http://schemas.microsoft.com/office/word/2010/wordprocessingShape">
                          <wps:wsp>
                            <wps:cNvSpPr txBox="1"/>
                            <wps:spPr>
                              <a:xfrm>
                                <a:off x="0" y="0"/>
                                <a:ext cx="1199515" cy="182880"/>
                              </a:xfrm>
                              <a:prstGeom prst="rect">
                                <a:avLst/>
                              </a:prstGeom>
                              <a:solidFill>
                                <a:srgbClr val="002060"/>
                              </a:solidFill>
                              <a:ln w="6350">
                                <a:solidFill>
                                  <a:prstClr val="black"/>
                                </a:solidFill>
                              </a:ln>
                              <a:effectLst/>
                            </wps:spPr>
                            <wps:txbx>
                              <w:txbxContent>
                                <w:p w:rsidR="001738ED" w:rsidRPr="00320BA8" w:rsidRDefault="001738ED" w:rsidP="001738ED">
                                  <w:pPr>
                                    <w:jc w:val="center"/>
                                    <w:rPr>
                                      <w:b/>
                                      <w:color w:val="FFFFFF" w:themeColor="background1"/>
                                      <w:sz w:val="12"/>
                                    </w:rPr>
                                  </w:pPr>
                                  <w:r w:rsidRPr="00320BA8">
                                    <w:rPr>
                                      <w:b/>
                                      <w:color w:val="FFFFFF" w:themeColor="background1"/>
                                      <w:sz w:val="12"/>
                                    </w:rPr>
                                    <w:t>Service Delivery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197.95pt;margin-top:.9pt;width:94.45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" fillcolor="#002060" strokeweight=".5pt">
                      <v:textbox>
                        <w:txbxContent>
                          <w:p w:rsidR="001738ED" w:rsidRPr="00320BA8" w:rsidRDefault="001738ED" w:rsidP="001738ED">
                            <w:pPr>
                              <w:jc w:val="center"/>
                              <w:rPr>
                                <w:b/>
                                <w:color w:val="FFFFFF" w:themeColor="background1"/>
                                <w:sz w:val="12"/>
                              </w:rPr>
                            </w:pPr>
                            <w:r w:rsidRPr="00320BA8">
                              <w:rPr>
                                <w:b/>
                                <w:color w:val="FFFFFF" w:themeColor="background1"/>
                                <w:sz w:val="12"/>
                              </w:rPr>
                              <w:t>Service Delivery Manager</w:t>
                            </w:r>
                          </w:p>
                        </w:txbxContent>
                      </v:textbox>
                    </v:shape>
                  </w:pict>
                </mc:Fallback>
              </mc:AlternateContent>
            </w:r>
          </w:p>
          <w:p w:rsidR="001738ED" w:rsidRDefault="001738ED" w:rsidP="001738ED">
            <w:pPr>
              <w:spacing w:after="40"/>
              <w:jc w:val="center"/>
              <w:rPr>
                <w:rFonts w:cs="Arial"/>
                <w:noProof/>
                <w:sz w:val="10"/>
                <w:szCs w:val="20"/>
                <w:lang w:eastAsia="en-US"/>
              </w:rPr>
            </w:pPr>
          </w:p>
          <w:p w:rsidR="001738ED" w:rsidRDefault="001738ED" w:rsidP="001738ED">
            <w:pPr>
              <w:spacing w:after="40"/>
              <w:jc w:val="center"/>
              <w:rPr>
                <w:noProof/>
                <w:color w:val="FF0000"/>
                <w:lang w:val="en-GB" w:eastAsia="en-GB"/>
              </w:rPr>
            </w:pPr>
            <w:r>
              <w:rPr>
                <w:noProof/>
                <w:color w:val="FF0000"/>
                <w:lang w:val="en-GB" w:eastAsia="en-GB"/>
              </w:rPr>
              <mc:AlternateContent>
                <mc:Choice Requires="wps">
                  <w:drawing>
                    <wp:anchor distT="0" distB="0" distL="114300" distR="114300" simplePos="0" relativeHeight="251705344" behindDoc="0" locked="0" layoutInCell="1" allowOverlap="1" wp14:anchorId="3A3A8905" wp14:editId="72A7682B">
                      <wp:simplePos x="0" y="0"/>
                      <wp:positionH relativeFrom="column">
                        <wp:posOffset>5886831</wp:posOffset>
                      </wp:positionH>
                      <wp:positionV relativeFrom="paragraph">
                        <wp:posOffset>100406</wp:posOffset>
                      </wp:positionV>
                      <wp:extent cx="0" cy="387350"/>
                      <wp:effectExtent l="0" t="0" r="19050" b="12700"/>
                      <wp:wrapNone/>
                      <wp:docPr id="45" name="Straight Connector 45"/>
                      <wp:cNvGraphicFramePr/>
                      <a:graphic xmlns:a="http://schemas.openxmlformats.org/drawingml/2006/main">
                        <a:graphicData uri="http://schemas.microsoft.com/office/word/2010/wordprocessingShape">
                          <wps:wsp>
                            <wps:cNvCnPr/>
                            <wps:spPr>
                              <a:xfrm>
                                <a:off x="0" y="0"/>
                                <a:ext cx="0" cy="387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5"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463.55pt,7.9pt" to="463.5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" strokecolor="#4a7ebb"/>
                  </w:pict>
                </mc:Fallback>
              </mc:AlternateContent>
            </w:r>
            <w:r>
              <w:rPr>
                <w:noProof/>
                <w:color w:val="FF0000"/>
                <w:lang w:val="en-GB" w:eastAsia="en-GB"/>
              </w:rPr>
              <mc:AlternateContent>
                <mc:Choice Requires="wps">
                  <w:drawing>
                    <wp:anchor distT="0" distB="0" distL="114300" distR="114300" simplePos="0" relativeHeight="251704320" behindDoc="0" locked="0" layoutInCell="1" allowOverlap="1" wp14:anchorId="1B543448" wp14:editId="08666EF9">
                      <wp:simplePos x="0" y="0"/>
                      <wp:positionH relativeFrom="column">
                        <wp:posOffset>5001971</wp:posOffset>
                      </wp:positionH>
                      <wp:positionV relativeFrom="paragraph">
                        <wp:posOffset>100406</wp:posOffset>
                      </wp:positionV>
                      <wp:extent cx="0" cy="387706"/>
                      <wp:effectExtent l="0" t="0" r="19050" b="12700"/>
                      <wp:wrapNone/>
                      <wp:docPr id="44" name="Straight Connector 44"/>
                      <wp:cNvGraphicFramePr/>
                      <a:graphic xmlns:a="http://schemas.openxmlformats.org/drawingml/2006/main">
                        <a:graphicData uri="http://schemas.microsoft.com/office/word/2010/wordprocessingShape">
                          <wps:wsp>
                            <wps:cNvCnPr/>
                            <wps:spPr>
                              <a:xfrm>
                                <a:off x="0" y="0"/>
                                <a:ext cx="0" cy="387706"/>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4"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93.85pt,7.9pt" to="393.8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" strokecolor="#4a7ebb"/>
                  </w:pict>
                </mc:Fallback>
              </mc:AlternateContent>
            </w:r>
            <w:r>
              <w:rPr>
                <w:noProof/>
                <w:color w:val="FF0000"/>
                <w:lang w:val="en-GB" w:eastAsia="en-GB"/>
              </w:rPr>
              <mc:AlternateContent>
                <mc:Choice Requires="wps">
                  <w:drawing>
                    <wp:anchor distT="0" distB="0" distL="114300" distR="114300" simplePos="0" relativeHeight="251703296" behindDoc="0" locked="0" layoutInCell="1" allowOverlap="1" wp14:anchorId="5CBBFE81" wp14:editId="331F6F9C">
                      <wp:simplePos x="0" y="0"/>
                      <wp:positionH relativeFrom="column">
                        <wp:posOffset>4080256</wp:posOffset>
                      </wp:positionH>
                      <wp:positionV relativeFrom="paragraph">
                        <wp:posOffset>100406</wp:posOffset>
                      </wp:positionV>
                      <wp:extent cx="1806854" cy="0"/>
                      <wp:effectExtent l="0" t="0" r="22225" b="19050"/>
                      <wp:wrapNone/>
                      <wp:docPr id="43" name="Straight Connector 43"/>
                      <wp:cNvGraphicFramePr/>
                      <a:graphic xmlns:a="http://schemas.openxmlformats.org/drawingml/2006/main">
                        <a:graphicData uri="http://schemas.microsoft.com/office/word/2010/wordprocessingShape">
                          <wps:wsp>
                            <wps:cNvCnPr/>
                            <wps:spPr>
                              <a:xfrm>
                                <a:off x="0" y="0"/>
                                <a:ext cx="1806854"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3"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21.3pt,7.9pt" to="463.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" strokecolor="#4a7ebb"/>
                  </w:pict>
                </mc:Fallback>
              </mc:AlternateContent>
            </w:r>
            <w:r>
              <w:rPr>
                <w:noProof/>
                <w:color w:val="FF0000"/>
                <w:lang w:val="en-GB" w:eastAsia="en-GB"/>
              </w:rPr>
              <mc:AlternateContent>
                <mc:Choice Requires="wps">
                  <w:drawing>
                    <wp:anchor distT="0" distB="0" distL="114300" distR="114300" simplePos="0" relativeHeight="251686912" behindDoc="0" locked="0" layoutInCell="1" allowOverlap="1" wp14:anchorId="580977DB" wp14:editId="7E47F1A2">
                      <wp:simplePos x="0" y="0"/>
                      <wp:positionH relativeFrom="column">
                        <wp:posOffset>4079977</wp:posOffset>
                      </wp:positionH>
                      <wp:positionV relativeFrom="paragraph">
                        <wp:posOffset>100406</wp:posOffset>
                      </wp:positionV>
                      <wp:extent cx="0" cy="87630"/>
                      <wp:effectExtent l="0" t="0" r="19050" b="26670"/>
                      <wp:wrapNone/>
                      <wp:docPr id="25" name="Straight Connector 25"/>
                      <wp:cNvGraphicFramePr/>
                      <a:graphic xmlns:a="http://schemas.openxmlformats.org/drawingml/2006/main">
                        <a:graphicData uri="http://schemas.microsoft.com/office/word/2010/wordprocessingShape">
                          <wps:wsp>
                            <wps:cNvCnPr/>
                            <wps:spPr>
                              <a:xfrm>
                                <a:off x="0" y="0"/>
                                <a:ext cx="0" cy="8763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21.25pt,7.9pt" to="321.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" strokecolor="#4a7ebb"/>
                  </w:pict>
                </mc:Fallback>
              </mc:AlternateContent>
            </w:r>
            <w:r>
              <w:rPr>
                <w:noProof/>
                <w:color w:val="FF0000"/>
                <w:lang w:val="en-GB" w:eastAsia="en-GB"/>
              </w:rPr>
              <mc:AlternateContent>
                <mc:Choice Requires="wps">
                  <w:drawing>
                    <wp:anchor distT="0" distB="0" distL="114300" distR="114300" simplePos="0" relativeHeight="251685888" behindDoc="0" locked="0" layoutInCell="1" allowOverlap="1" wp14:anchorId="290DD554" wp14:editId="12BDCC90">
                      <wp:simplePos x="0" y="0"/>
                      <wp:positionH relativeFrom="column">
                        <wp:posOffset>2514803</wp:posOffset>
                      </wp:positionH>
                      <wp:positionV relativeFrom="paragraph">
                        <wp:posOffset>100406</wp:posOffset>
                      </wp:positionV>
                      <wp:extent cx="0" cy="87630"/>
                      <wp:effectExtent l="0" t="0" r="19050" b="26670"/>
                      <wp:wrapNone/>
                      <wp:docPr id="24" name="Straight Connector 24"/>
                      <wp:cNvGraphicFramePr/>
                      <a:graphic xmlns:a="http://schemas.openxmlformats.org/drawingml/2006/main">
                        <a:graphicData uri="http://schemas.microsoft.com/office/word/2010/wordprocessingShape">
                          <wps:wsp>
                            <wps:cNvCnPr/>
                            <wps:spPr>
                              <a:xfrm>
                                <a:off x="0" y="0"/>
                                <a:ext cx="0" cy="8763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98pt,7.9pt" to="19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" strokecolor="#4a7ebb"/>
                  </w:pict>
                </mc:Fallback>
              </mc:AlternateContent>
            </w:r>
            <w:r>
              <w:rPr>
                <w:noProof/>
                <w:color w:val="FF0000"/>
                <w:lang w:val="en-GB" w:eastAsia="en-GB"/>
              </w:rPr>
              <mc:AlternateContent>
                <mc:Choice Requires="wps">
                  <w:drawing>
                    <wp:anchor distT="0" distB="0" distL="114300" distR="114300" simplePos="0" relativeHeight="251684864" behindDoc="0" locked="0" layoutInCell="1" allowOverlap="1" wp14:anchorId="165D6A03" wp14:editId="18B8A353">
                      <wp:simplePos x="0" y="0"/>
                      <wp:positionH relativeFrom="column">
                        <wp:posOffset>993242</wp:posOffset>
                      </wp:positionH>
                      <wp:positionV relativeFrom="paragraph">
                        <wp:posOffset>100406</wp:posOffset>
                      </wp:positionV>
                      <wp:extent cx="0" cy="87783"/>
                      <wp:effectExtent l="0" t="0" r="19050" b="26670"/>
                      <wp:wrapNone/>
                      <wp:docPr id="23" name="Straight Connector 23"/>
                      <wp:cNvGraphicFramePr/>
                      <a:graphic xmlns:a="http://schemas.openxmlformats.org/drawingml/2006/main">
                        <a:graphicData uri="http://schemas.microsoft.com/office/word/2010/wordprocessingShape">
                          <wps:wsp>
                            <wps:cNvCnPr/>
                            <wps:spPr>
                              <a:xfrm>
                                <a:off x="0" y="0"/>
                                <a:ext cx="0" cy="87783"/>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78.2pt,7.9pt" to="78.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" strokecolor="#4a7ebb"/>
                  </w:pict>
                </mc:Fallback>
              </mc:AlternateContent>
            </w:r>
            <w:r>
              <w:rPr>
                <w:noProof/>
                <w:color w:val="FF0000"/>
                <w:lang w:val="en-GB" w:eastAsia="en-GB"/>
              </w:rPr>
              <mc:AlternateContent>
                <mc:Choice Requires="wps">
                  <w:drawing>
                    <wp:anchor distT="0" distB="0" distL="114300" distR="114300" simplePos="0" relativeHeight="251683840" behindDoc="0" locked="0" layoutInCell="1" allowOverlap="1" wp14:anchorId="7E5E5D66" wp14:editId="0531FF61">
                      <wp:simplePos x="0" y="0"/>
                      <wp:positionH relativeFrom="column">
                        <wp:posOffset>993242</wp:posOffset>
                      </wp:positionH>
                      <wp:positionV relativeFrom="paragraph">
                        <wp:posOffset>100228</wp:posOffset>
                      </wp:positionV>
                      <wp:extent cx="3087014" cy="0"/>
                      <wp:effectExtent l="0" t="0" r="18415" b="19050"/>
                      <wp:wrapNone/>
                      <wp:docPr id="22" name="Straight Connector 22"/>
                      <wp:cNvGraphicFramePr/>
                      <a:graphic xmlns:a="http://schemas.openxmlformats.org/drawingml/2006/main">
                        <a:graphicData uri="http://schemas.microsoft.com/office/word/2010/wordprocessingShape">
                          <wps:wsp>
                            <wps:cNvCnPr/>
                            <wps:spPr>
                              <a:xfrm>
                                <a:off x="0" y="0"/>
                                <a:ext cx="3087014"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78.2pt,7.9pt" to="321.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" strokecolor="#4a7ebb"/>
                  </w:pict>
                </mc:Fallback>
              </mc:AlternateContent>
            </w:r>
            <w:r>
              <w:rPr>
                <w:noProof/>
                <w:color w:val="FF0000"/>
                <w:lang w:val="en-GB" w:eastAsia="en-GB"/>
              </w:rPr>
              <mc:AlternateContent>
                <mc:Choice Requires="wps">
                  <w:drawing>
                    <wp:anchor distT="0" distB="0" distL="114300" distR="114300" simplePos="0" relativeHeight="251682816" behindDoc="0" locked="0" layoutInCell="1" allowOverlap="1" wp14:anchorId="6A1EE050" wp14:editId="3D90401E">
                      <wp:simplePos x="0" y="0"/>
                      <wp:positionH relativeFrom="column">
                        <wp:posOffset>3078074</wp:posOffset>
                      </wp:positionH>
                      <wp:positionV relativeFrom="paragraph">
                        <wp:posOffset>-2007</wp:posOffset>
                      </wp:positionV>
                      <wp:extent cx="0" cy="102413"/>
                      <wp:effectExtent l="0" t="0" r="19050" b="12065"/>
                      <wp:wrapNone/>
                      <wp:docPr id="21" name="Straight Connector 21"/>
                      <wp:cNvGraphicFramePr/>
                      <a:graphic xmlns:a="http://schemas.openxmlformats.org/drawingml/2006/main">
                        <a:graphicData uri="http://schemas.microsoft.com/office/word/2010/wordprocessingShape">
                          <wps:wsp>
                            <wps:cNvCnPr/>
                            <wps:spPr>
                              <a:xfrm>
                                <a:off x="0" y="0"/>
                                <a:ext cx="0" cy="102413"/>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42.35pt,-.15pt" to="242.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" strokecolor="#4a7ebb"/>
                  </w:pict>
                </mc:Fallback>
              </mc:AlternateContent>
            </w:r>
            <w:r w:rsidRPr="00745A24">
              <w:rPr>
                <w:noProof/>
                <w:color w:val="FF0000"/>
                <w:lang w:val="en-GB" w:eastAsia="en-GB"/>
              </w:rPr>
              <w:t xml:space="preserve"> </w:t>
            </w:r>
          </w:p>
          <w:p w:rsidR="001738ED" w:rsidRDefault="001738ED" w:rsidP="001738ED">
            <w:pPr>
              <w:spacing w:after="40"/>
              <w:jc w:val="center"/>
              <w:rPr>
                <w:noProof/>
                <w:color w:val="FF0000"/>
                <w:lang w:val="en-GB" w:eastAsia="en-GB"/>
              </w:rPr>
            </w:pPr>
            <w:r>
              <w:rPr>
                <w:rFonts w:cs="Arial"/>
                <w:b/>
                <w:noProof/>
                <w:sz w:val="6"/>
                <w:szCs w:val="20"/>
                <w:lang w:val="en-GB" w:eastAsia="en-GB"/>
              </w:rPr>
              <mc:AlternateContent>
                <mc:Choice Requires="wps">
                  <w:drawing>
                    <wp:anchor distT="0" distB="0" distL="114300" distR="114300" simplePos="0" relativeHeight="251673600" behindDoc="0" locked="0" layoutInCell="1" allowOverlap="1" wp14:anchorId="61F89DAE" wp14:editId="19C613CD">
                      <wp:simplePos x="0" y="0"/>
                      <wp:positionH relativeFrom="column">
                        <wp:posOffset>3604260</wp:posOffset>
                      </wp:positionH>
                      <wp:positionV relativeFrom="paragraph">
                        <wp:posOffset>23495</wp:posOffset>
                      </wp:positionV>
                      <wp:extent cx="943610" cy="182880"/>
                      <wp:effectExtent l="0" t="0" r="27940" b="26670"/>
                      <wp:wrapNone/>
                      <wp:docPr id="9" name="Text Box 9"/>
                      <wp:cNvGraphicFramePr/>
                      <a:graphic xmlns:a="http://schemas.openxmlformats.org/drawingml/2006/main">
                        <a:graphicData uri="http://schemas.microsoft.com/office/word/2010/wordprocessingShape">
                          <wps:wsp>
                            <wps:cNvSpPr txBox="1"/>
                            <wps:spPr>
                              <a:xfrm>
                                <a:off x="0" y="0"/>
                                <a:ext cx="943610" cy="182880"/>
                              </a:xfrm>
                              <a:prstGeom prst="rect">
                                <a:avLst/>
                              </a:prstGeom>
                              <a:solidFill>
                                <a:srgbClr val="002060"/>
                              </a:solidFill>
                              <a:ln w="6350">
                                <a:solidFill>
                                  <a:prstClr val="black"/>
                                </a:solidFill>
                              </a:ln>
                              <a:effectLst/>
                            </wps:spPr>
                            <wps:txbx>
                              <w:txbxContent>
                                <w:p w:rsidR="001738ED" w:rsidRPr="00320BA8" w:rsidRDefault="001738ED" w:rsidP="001738ED">
                                  <w:pPr>
                                    <w:jc w:val="center"/>
                                    <w:rPr>
                                      <w:b/>
                                      <w:color w:val="FFFFFF" w:themeColor="background1"/>
                                      <w:sz w:val="12"/>
                                    </w:rPr>
                                  </w:pPr>
                                  <w:r>
                                    <w:rPr>
                                      <w:b/>
                                      <w:color w:val="FFFFFF" w:themeColor="background1"/>
                                      <w:sz w:val="12"/>
                                    </w:rPr>
                                    <w:t>B &amp; C Tech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283.8pt;margin-top:1.85pt;width:74.3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" fillcolor="#002060" strokeweight=".5pt">
                      <v:textbox>
                        <w:txbxContent>
                          <w:p w:rsidR="001738ED" w:rsidRPr="00320BA8" w:rsidRDefault="001738ED" w:rsidP="001738ED">
                            <w:pPr>
                              <w:jc w:val="center"/>
                              <w:rPr>
                                <w:b/>
                                <w:color w:val="FFFFFF" w:themeColor="background1"/>
                                <w:sz w:val="12"/>
                              </w:rPr>
                            </w:pPr>
                            <w:r>
                              <w:rPr>
                                <w:b/>
                                <w:color w:val="FFFFFF" w:themeColor="background1"/>
                                <w:sz w:val="12"/>
                              </w:rPr>
                              <w:t>B &amp; C Tech Officer</w:t>
                            </w:r>
                          </w:p>
                        </w:txbxContent>
                      </v:textbox>
                    </v:shape>
                  </w:pict>
                </mc:Fallback>
              </mc:AlternateContent>
            </w:r>
            <w:r>
              <w:rPr>
                <w:rFonts w:cs="Arial"/>
                <w:b/>
                <w:noProof/>
                <w:sz w:val="6"/>
                <w:szCs w:val="20"/>
                <w:lang w:val="en-GB" w:eastAsia="en-GB"/>
              </w:rPr>
              <mc:AlternateContent>
                <mc:Choice Requires="wps">
                  <w:drawing>
                    <wp:anchor distT="0" distB="0" distL="114300" distR="114300" simplePos="0" relativeHeight="251672576" behindDoc="0" locked="0" layoutInCell="1" allowOverlap="1" wp14:anchorId="5EF24F0D" wp14:editId="10CF8CAD">
                      <wp:simplePos x="0" y="0"/>
                      <wp:positionH relativeFrom="column">
                        <wp:posOffset>2118995</wp:posOffset>
                      </wp:positionH>
                      <wp:positionV relativeFrom="paragraph">
                        <wp:posOffset>16510</wp:posOffset>
                      </wp:positionV>
                      <wp:extent cx="796925" cy="182880"/>
                      <wp:effectExtent l="0" t="0" r="22225" b="26670"/>
                      <wp:wrapNone/>
                      <wp:docPr id="8" name="Text Box 8"/>
                      <wp:cNvGraphicFramePr/>
                      <a:graphic xmlns:a="http://schemas.openxmlformats.org/drawingml/2006/main">
                        <a:graphicData uri="http://schemas.microsoft.com/office/word/2010/wordprocessingShape">
                          <wps:wsp>
                            <wps:cNvSpPr txBox="1"/>
                            <wps:spPr>
                              <a:xfrm>
                                <a:off x="0" y="0"/>
                                <a:ext cx="796925" cy="182880"/>
                              </a:xfrm>
                              <a:prstGeom prst="rect">
                                <a:avLst/>
                              </a:prstGeom>
                              <a:solidFill>
                                <a:srgbClr val="002060"/>
                              </a:solidFill>
                              <a:ln w="6350">
                                <a:solidFill>
                                  <a:prstClr val="black"/>
                                </a:solidFill>
                              </a:ln>
                              <a:effectLst/>
                            </wps:spPr>
                            <wps:txbx>
                              <w:txbxContent>
                                <w:p w:rsidR="001738ED" w:rsidRPr="00320BA8" w:rsidRDefault="001738ED" w:rsidP="001738ED">
                                  <w:pPr>
                                    <w:jc w:val="center"/>
                                    <w:rPr>
                                      <w:b/>
                                      <w:color w:val="FFFFFF" w:themeColor="background1"/>
                                      <w:sz w:val="12"/>
                                    </w:rPr>
                                  </w:pPr>
                                  <w:proofErr w:type="spellStart"/>
                                  <w:r>
                                    <w:rPr>
                                      <w:b/>
                                      <w:color w:val="FFFFFF" w:themeColor="background1"/>
                                      <w:sz w:val="12"/>
                                    </w:rPr>
                                    <w:t>Mech</w:t>
                                  </w:r>
                                  <w:proofErr w:type="spellEnd"/>
                                  <w:r>
                                    <w:rPr>
                                      <w:b/>
                                      <w:color w:val="FFFFFF" w:themeColor="background1"/>
                                      <w:sz w:val="12"/>
                                    </w:rPr>
                                    <w:t xml:space="preserve"> </w:t>
                                  </w:r>
                                  <w:proofErr w:type="gramStart"/>
                                  <w:r>
                                    <w:rPr>
                                      <w:b/>
                                      <w:color w:val="FFFFFF" w:themeColor="background1"/>
                                      <w:sz w:val="12"/>
                                    </w:rPr>
                                    <w:t xml:space="preserve">Tech  </w:t>
                                  </w:r>
                                  <w:proofErr w:type="spellStart"/>
                                  <w:r>
                                    <w:rPr>
                                      <w:b/>
                                      <w:color w:val="FFFFFF" w:themeColor="background1"/>
                                      <w:sz w:val="12"/>
                                    </w:rPr>
                                    <w:t>OfficerOfficer</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166.85pt;margin-top:1.3pt;width:62.7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" fillcolor="#002060" strokeweight=".5pt">
                      <v:textbox>
                        <w:txbxContent>
                          <w:p w:rsidR="001738ED" w:rsidRPr="00320BA8" w:rsidRDefault="001738ED" w:rsidP="001738ED">
                            <w:pPr>
                              <w:jc w:val="center"/>
                              <w:rPr>
                                <w:b/>
                                <w:color w:val="FFFFFF" w:themeColor="background1"/>
                                <w:sz w:val="12"/>
                              </w:rPr>
                            </w:pPr>
                            <w:proofErr w:type="spellStart"/>
                            <w:r>
                              <w:rPr>
                                <w:b/>
                                <w:color w:val="FFFFFF" w:themeColor="background1"/>
                                <w:sz w:val="12"/>
                              </w:rPr>
                              <w:t>Mech</w:t>
                            </w:r>
                            <w:proofErr w:type="spellEnd"/>
                            <w:r>
                              <w:rPr>
                                <w:b/>
                                <w:color w:val="FFFFFF" w:themeColor="background1"/>
                                <w:sz w:val="12"/>
                              </w:rPr>
                              <w:t xml:space="preserve"> </w:t>
                            </w:r>
                            <w:proofErr w:type="gramStart"/>
                            <w:r>
                              <w:rPr>
                                <w:b/>
                                <w:color w:val="FFFFFF" w:themeColor="background1"/>
                                <w:sz w:val="12"/>
                              </w:rPr>
                              <w:t xml:space="preserve">Tech  </w:t>
                            </w:r>
                            <w:proofErr w:type="spellStart"/>
                            <w:r>
                              <w:rPr>
                                <w:b/>
                                <w:color w:val="FFFFFF" w:themeColor="background1"/>
                                <w:sz w:val="12"/>
                              </w:rPr>
                              <w:t>OfficerOfficer</w:t>
                            </w:r>
                            <w:proofErr w:type="spellEnd"/>
                            <w:proofErr w:type="gramEnd"/>
                          </w:p>
                        </w:txbxContent>
                      </v:textbox>
                    </v:shape>
                  </w:pict>
                </mc:Fallback>
              </mc:AlternateContent>
            </w:r>
            <w:r>
              <w:rPr>
                <w:rFonts w:cs="Arial"/>
                <w:b/>
                <w:noProof/>
                <w:sz w:val="6"/>
                <w:szCs w:val="20"/>
                <w:lang w:val="en-GB" w:eastAsia="en-GB"/>
              </w:rPr>
              <mc:AlternateContent>
                <mc:Choice Requires="wps">
                  <w:drawing>
                    <wp:anchor distT="0" distB="0" distL="114300" distR="114300" simplePos="0" relativeHeight="251671552" behindDoc="0" locked="0" layoutInCell="1" allowOverlap="1" wp14:anchorId="0554925B" wp14:editId="187F67CE">
                      <wp:simplePos x="0" y="0"/>
                      <wp:positionH relativeFrom="column">
                        <wp:posOffset>648436</wp:posOffset>
                      </wp:positionH>
                      <wp:positionV relativeFrom="paragraph">
                        <wp:posOffset>16510</wp:posOffset>
                      </wp:positionV>
                      <wp:extent cx="760730" cy="182880"/>
                      <wp:effectExtent l="0" t="0" r="20320" b="26670"/>
                      <wp:wrapNone/>
                      <wp:docPr id="7" name="Text Box 7"/>
                      <wp:cNvGraphicFramePr/>
                      <a:graphic xmlns:a="http://schemas.openxmlformats.org/drawingml/2006/main">
                        <a:graphicData uri="http://schemas.microsoft.com/office/word/2010/wordprocessingShape">
                          <wps:wsp>
                            <wps:cNvSpPr txBox="1"/>
                            <wps:spPr>
                              <a:xfrm>
                                <a:off x="0" y="0"/>
                                <a:ext cx="760730" cy="182880"/>
                              </a:xfrm>
                              <a:prstGeom prst="rect">
                                <a:avLst/>
                              </a:prstGeom>
                              <a:solidFill>
                                <a:srgbClr val="002060"/>
                              </a:solidFill>
                              <a:ln w="6350">
                                <a:solidFill>
                                  <a:prstClr val="black"/>
                                </a:solidFill>
                              </a:ln>
                              <a:effectLst/>
                            </wps:spPr>
                            <wps:txbx>
                              <w:txbxContent>
                                <w:p w:rsidR="001738ED" w:rsidRDefault="001738ED" w:rsidP="001738ED">
                                  <w:pPr>
                                    <w:jc w:val="center"/>
                                    <w:rPr>
                                      <w:b/>
                                      <w:color w:val="FFFFFF" w:themeColor="background1"/>
                                      <w:sz w:val="12"/>
                                    </w:rPr>
                                  </w:pPr>
                                  <w:proofErr w:type="spellStart"/>
                                  <w:r>
                                    <w:rPr>
                                      <w:b/>
                                      <w:color w:val="FFFFFF" w:themeColor="background1"/>
                                      <w:sz w:val="12"/>
                                    </w:rPr>
                                    <w:t>Elec</w:t>
                                  </w:r>
                                  <w:proofErr w:type="spellEnd"/>
                                  <w:r>
                                    <w:rPr>
                                      <w:b/>
                                      <w:color w:val="FFFFFF" w:themeColor="background1"/>
                                      <w:sz w:val="12"/>
                                    </w:rPr>
                                    <w:t xml:space="preserve"> </w:t>
                                  </w:r>
                                  <w:proofErr w:type="gramStart"/>
                                  <w:r>
                                    <w:rPr>
                                      <w:b/>
                                      <w:color w:val="FFFFFF" w:themeColor="background1"/>
                                      <w:sz w:val="12"/>
                                    </w:rPr>
                                    <w:t xml:space="preserve">Tech  </w:t>
                                  </w:r>
                                  <w:proofErr w:type="spellStart"/>
                                  <w:r>
                                    <w:rPr>
                                      <w:b/>
                                      <w:color w:val="FFFFFF" w:themeColor="background1"/>
                                      <w:sz w:val="12"/>
                                    </w:rPr>
                                    <w:t>OOfficer</w:t>
                                  </w:r>
                                  <w:proofErr w:type="spellEnd"/>
                                  <w:proofErr w:type="gramEnd"/>
                                </w:p>
                                <w:p w:rsidR="001738ED" w:rsidRPr="00320BA8" w:rsidRDefault="001738ED" w:rsidP="001738ED">
                                  <w:pPr>
                                    <w:jc w:val="center"/>
                                    <w:rPr>
                                      <w:b/>
                                      <w:color w:val="FFFFFF" w:themeColor="background1"/>
                                      <w:sz w:val="12"/>
                                    </w:rPr>
                                  </w:pPr>
                                  <w:proofErr w:type="spellStart"/>
                                  <w:r>
                                    <w:rPr>
                                      <w:b/>
                                      <w:color w:val="FFFFFF" w:themeColor="background1"/>
                                      <w:sz w:val="12"/>
                                    </w:rPr>
                                    <w:t>OfficerrOfficer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51.05pt;margin-top:1.3pt;width:59.9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" fillcolor="#002060" strokeweight=".5pt">
                      <v:textbox>
                        <w:txbxContent>
                          <w:p w:rsidR="001738ED" w:rsidRDefault="001738ED" w:rsidP="001738ED">
                            <w:pPr>
                              <w:jc w:val="center"/>
                              <w:rPr>
                                <w:b/>
                                <w:color w:val="FFFFFF" w:themeColor="background1"/>
                                <w:sz w:val="12"/>
                              </w:rPr>
                            </w:pPr>
                            <w:proofErr w:type="spellStart"/>
                            <w:r>
                              <w:rPr>
                                <w:b/>
                                <w:color w:val="FFFFFF" w:themeColor="background1"/>
                                <w:sz w:val="12"/>
                              </w:rPr>
                              <w:t>Elec</w:t>
                            </w:r>
                            <w:proofErr w:type="spellEnd"/>
                            <w:r>
                              <w:rPr>
                                <w:b/>
                                <w:color w:val="FFFFFF" w:themeColor="background1"/>
                                <w:sz w:val="12"/>
                              </w:rPr>
                              <w:t xml:space="preserve"> </w:t>
                            </w:r>
                            <w:proofErr w:type="gramStart"/>
                            <w:r>
                              <w:rPr>
                                <w:b/>
                                <w:color w:val="FFFFFF" w:themeColor="background1"/>
                                <w:sz w:val="12"/>
                              </w:rPr>
                              <w:t xml:space="preserve">Tech  </w:t>
                            </w:r>
                            <w:proofErr w:type="spellStart"/>
                            <w:r>
                              <w:rPr>
                                <w:b/>
                                <w:color w:val="FFFFFF" w:themeColor="background1"/>
                                <w:sz w:val="12"/>
                              </w:rPr>
                              <w:t>OOfficer</w:t>
                            </w:r>
                            <w:proofErr w:type="spellEnd"/>
                            <w:proofErr w:type="gramEnd"/>
                          </w:p>
                          <w:p w:rsidR="001738ED" w:rsidRPr="00320BA8" w:rsidRDefault="001738ED" w:rsidP="001738ED">
                            <w:pPr>
                              <w:jc w:val="center"/>
                              <w:rPr>
                                <w:b/>
                                <w:color w:val="FFFFFF" w:themeColor="background1"/>
                                <w:sz w:val="12"/>
                              </w:rPr>
                            </w:pPr>
                            <w:proofErr w:type="spellStart"/>
                            <w:r>
                              <w:rPr>
                                <w:b/>
                                <w:color w:val="FFFFFF" w:themeColor="background1"/>
                                <w:sz w:val="12"/>
                              </w:rPr>
                              <w:t>OfficerrOfficer</w:t>
                            </w:r>
                            <w:proofErr w:type="spellEnd"/>
                          </w:p>
                        </w:txbxContent>
                      </v:textbox>
                    </v:shape>
                  </w:pict>
                </mc:Fallback>
              </mc:AlternateContent>
            </w:r>
          </w:p>
          <w:p w:rsidR="001738ED" w:rsidRDefault="001738ED" w:rsidP="001738ED">
            <w:pPr>
              <w:spacing w:after="40"/>
              <w:jc w:val="center"/>
              <w:rPr>
                <w:noProof/>
                <w:color w:val="FF0000"/>
                <w:lang w:val="en-GB" w:eastAsia="en-GB"/>
              </w:rPr>
            </w:pPr>
            <w:r>
              <w:rPr>
                <w:rFonts w:cs="Arial"/>
                <w:b/>
                <w:noProof/>
                <w:sz w:val="6"/>
                <w:szCs w:val="20"/>
                <w:lang w:val="en-GB" w:eastAsia="en-GB"/>
              </w:rPr>
              <mc:AlternateContent>
                <mc:Choice Requires="wps">
                  <w:drawing>
                    <wp:anchor distT="0" distB="0" distL="114300" distR="114300" simplePos="0" relativeHeight="251696128" behindDoc="0" locked="0" layoutInCell="1" allowOverlap="1" wp14:anchorId="6ABE0CE5" wp14:editId="18019CD6">
                      <wp:simplePos x="0" y="0"/>
                      <wp:positionH relativeFrom="column">
                        <wp:posOffset>3443834</wp:posOffset>
                      </wp:positionH>
                      <wp:positionV relativeFrom="paragraph">
                        <wp:posOffset>94005</wp:posOffset>
                      </wp:positionV>
                      <wp:extent cx="0" cy="87630"/>
                      <wp:effectExtent l="0" t="0" r="19050" b="26670"/>
                      <wp:wrapNone/>
                      <wp:docPr id="34" name="Straight Connector 34"/>
                      <wp:cNvGraphicFramePr/>
                      <a:graphic xmlns:a="http://schemas.openxmlformats.org/drawingml/2006/main">
                        <a:graphicData uri="http://schemas.microsoft.com/office/word/2010/wordprocessingShape">
                          <wps:wsp>
                            <wps:cNvCnPr/>
                            <wps:spPr>
                              <a:xfrm>
                                <a:off x="0" y="0"/>
                                <a:ext cx="0" cy="8763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4"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71.15pt,7.4pt" to="271.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" strokecolor="#4a7ebb"/>
                  </w:pict>
                </mc:Fallback>
              </mc:AlternateContent>
            </w:r>
            <w:r>
              <w:rPr>
                <w:rFonts w:cs="Arial"/>
                <w:b/>
                <w:noProof/>
                <w:sz w:val="6"/>
                <w:szCs w:val="20"/>
                <w:lang w:val="en-GB" w:eastAsia="en-GB"/>
              </w:rPr>
              <mc:AlternateContent>
                <mc:Choice Requires="wps">
                  <w:drawing>
                    <wp:anchor distT="0" distB="0" distL="114300" distR="114300" simplePos="0" relativeHeight="251695104" behindDoc="0" locked="0" layoutInCell="1" allowOverlap="1" wp14:anchorId="10EA89F3" wp14:editId="10BAD857">
                      <wp:simplePos x="0" y="0"/>
                      <wp:positionH relativeFrom="column">
                        <wp:posOffset>1936902</wp:posOffset>
                      </wp:positionH>
                      <wp:positionV relativeFrom="paragraph">
                        <wp:posOffset>94005</wp:posOffset>
                      </wp:positionV>
                      <wp:extent cx="0" cy="87783"/>
                      <wp:effectExtent l="0" t="0" r="19050" b="26670"/>
                      <wp:wrapNone/>
                      <wp:docPr id="33" name="Straight Connector 33"/>
                      <wp:cNvGraphicFramePr/>
                      <a:graphic xmlns:a="http://schemas.openxmlformats.org/drawingml/2006/main">
                        <a:graphicData uri="http://schemas.microsoft.com/office/word/2010/wordprocessingShape">
                          <wps:wsp>
                            <wps:cNvCnPr/>
                            <wps:spPr>
                              <a:xfrm>
                                <a:off x="0" y="0"/>
                                <a:ext cx="0" cy="87783"/>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52.5pt,7.4pt" to="15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" strokecolor="#4a7ebb"/>
                  </w:pict>
                </mc:Fallback>
              </mc:AlternateContent>
            </w:r>
            <w:r>
              <w:rPr>
                <w:rFonts w:cs="Arial"/>
                <w:b/>
                <w:noProof/>
                <w:sz w:val="6"/>
                <w:szCs w:val="20"/>
                <w:lang w:val="en-GB" w:eastAsia="en-GB"/>
              </w:rPr>
              <mc:AlternateContent>
                <mc:Choice Requires="wps">
                  <w:drawing>
                    <wp:anchor distT="0" distB="0" distL="114300" distR="114300" simplePos="0" relativeHeight="251694080" behindDoc="0" locked="0" layoutInCell="1" allowOverlap="1" wp14:anchorId="6B0A49C2" wp14:editId="04BC949C">
                      <wp:simplePos x="0" y="0"/>
                      <wp:positionH relativeFrom="column">
                        <wp:posOffset>342189</wp:posOffset>
                      </wp:positionH>
                      <wp:positionV relativeFrom="paragraph">
                        <wp:posOffset>94005</wp:posOffset>
                      </wp:positionV>
                      <wp:extent cx="0" cy="87783"/>
                      <wp:effectExtent l="0" t="0" r="19050" b="26670"/>
                      <wp:wrapNone/>
                      <wp:docPr id="32" name="Straight Connector 32"/>
                      <wp:cNvGraphicFramePr/>
                      <a:graphic xmlns:a="http://schemas.openxmlformats.org/drawingml/2006/main">
                        <a:graphicData uri="http://schemas.microsoft.com/office/word/2010/wordprocessingShape">
                          <wps:wsp>
                            <wps:cNvCnPr/>
                            <wps:spPr>
                              <a:xfrm>
                                <a:off x="0" y="0"/>
                                <a:ext cx="0" cy="87783"/>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2"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6.95pt,7.4pt" to="26.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" strokecolor="#4a7ebb"/>
                  </w:pict>
                </mc:Fallback>
              </mc:AlternateContent>
            </w:r>
            <w:r>
              <w:rPr>
                <w:rFonts w:cs="Arial"/>
                <w:b/>
                <w:noProof/>
                <w:sz w:val="6"/>
                <w:szCs w:val="20"/>
                <w:lang w:val="en-GB" w:eastAsia="en-GB"/>
              </w:rPr>
              <mc:AlternateContent>
                <mc:Choice Requires="wps">
                  <w:drawing>
                    <wp:anchor distT="0" distB="0" distL="114300" distR="114300" simplePos="0" relativeHeight="251693056" behindDoc="0" locked="0" layoutInCell="1" allowOverlap="1" wp14:anchorId="519DE556" wp14:editId="3173E4B7">
                      <wp:simplePos x="0" y="0"/>
                      <wp:positionH relativeFrom="column">
                        <wp:posOffset>342189</wp:posOffset>
                      </wp:positionH>
                      <wp:positionV relativeFrom="paragraph">
                        <wp:posOffset>94005</wp:posOffset>
                      </wp:positionV>
                      <wp:extent cx="651053" cy="0"/>
                      <wp:effectExtent l="0" t="0" r="15875" b="19050"/>
                      <wp:wrapNone/>
                      <wp:docPr id="31" name="Straight Connector 31"/>
                      <wp:cNvGraphicFramePr/>
                      <a:graphic xmlns:a="http://schemas.openxmlformats.org/drawingml/2006/main">
                        <a:graphicData uri="http://schemas.microsoft.com/office/word/2010/wordprocessingShape">
                          <wps:wsp>
                            <wps:cNvCnPr/>
                            <wps:spPr>
                              <a:xfrm flipH="1">
                                <a:off x="0" y="0"/>
                                <a:ext cx="651053"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1" o:spid="_x0000_s1026" style="position:absolute;flip:x;z-index:251693056;visibility:visible;mso-wrap-style:square;mso-wrap-distance-left:9pt;mso-wrap-distance-top:0;mso-wrap-distance-right:9pt;mso-wrap-distance-bottom:0;mso-position-horizontal:absolute;mso-position-horizontal-relative:text;mso-position-vertical:absolute;mso-position-vertical-relative:text" from="26.95pt,7.4pt" to="7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" strokecolor="#4a7ebb"/>
                  </w:pict>
                </mc:Fallback>
              </mc:AlternateContent>
            </w:r>
            <w:r>
              <w:rPr>
                <w:rFonts w:cs="Arial"/>
                <w:b/>
                <w:noProof/>
                <w:sz w:val="6"/>
                <w:szCs w:val="20"/>
                <w:lang w:val="en-GB" w:eastAsia="en-GB"/>
              </w:rPr>
              <mc:AlternateContent>
                <mc:Choice Requires="wps">
                  <w:drawing>
                    <wp:anchor distT="0" distB="0" distL="114300" distR="114300" simplePos="0" relativeHeight="251692032" behindDoc="0" locked="0" layoutInCell="1" allowOverlap="1" wp14:anchorId="461A1D77" wp14:editId="72E94807">
                      <wp:simplePos x="0" y="0"/>
                      <wp:positionH relativeFrom="column">
                        <wp:posOffset>1936902</wp:posOffset>
                      </wp:positionH>
                      <wp:positionV relativeFrom="paragraph">
                        <wp:posOffset>94005</wp:posOffset>
                      </wp:positionV>
                      <wp:extent cx="577901" cy="0"/>
                      <wp:effectExtent l="0" t="0" r="12700" b="19050"/>
                      <wp:wrapNone/>
                      <wp:docPr id="30" name="Straight Connector 30"/>
                      <wp:cNvGraphicFramePr/>
                      <a:graphic xmlns:a="http://schemas.openxmlformats.org/drawingml/2006/main">
                        <a:graphicData uri="http://schemas.microsoft.com/office/word/2010/wordprocessingShape">
                          <wps:wsp>
                            <wps:cNvCnPr/>
                            <wps:spPr>
                              <a:xfrm flipH="1">
                                <a:off x="0" y="0"/>
                                <a:ext cx="577901"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0"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152.5pt,7.4pt" to="19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" strokecolor="#4a7ebb"/>
                  </w:pict>
                </mc:Fallback>
              </mc:AlternateContent>
            </w:r>
            <w:r>
              <w:rPr>
                <w:rFonts w:cs="Arial"/>
                <w:b/>
                <w:noProof/>
                <w:sz w:val="6"/>
                <w:szCs w:val="20"/>
                <w:lang w:val="en-GB" w:eastAsia="en-GB"/>
              </w:rPr>
              <mc:AlternateContent>
                <mc:Choice Requires="wps">
                  <w:drawing>
                    <wp:anchor distT="0" distB="0" distL="114300" distR="114300" simplePos="0" relativeHeight="251691008" behindDoc="0" locked="0" layoutInCell="1" allowOverlap="1" wp14:anchorId="7A7D20A9" wp14:editId="2D5AF7CB">
                      <wp:simplePos x="0" y="0"/>
                      <wp:positionH relativeFrom="column">
                        <wp:posOffset>3443757</wp:posOffset>
                      </wp:positionH>
                      <wp:positionV relativeFrom="paragraph">
                        <wp:posOffset>93574</wp:posOffset>
                      </wp:positionV>
                      <wp:extent cx="636422" cy="0"/>
                      <wp:effectExtent l="0" t="0" r="11430" b="19050"/>
                      <wp:wrapNone/>
                      <wp:docPr id="29" name="Straight Connector 29"/>
                      <wp:cNvGraphicFramePr/>
                      <a:graphic xmlns:a="http://schemas.openxmlformats.org/drawingml/2006/main">
                        <a:graphicData uri="http://schemas.microsoft.com/office/word/2010/wordprocessingShape">
                          <wps:wsp>
                            <wps:cNvCnPr/>
                            <wps:spPr>
                              <a:xfrm flipH="1">
                                <a:off x="0" y="0"/>
                                <a:ext cx="636422"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9"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271.15pt,7.35pt" to="321.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" strokecolor="#4a7ebb"/>
                  </w:pict>
                </mc:Fallback>
              </mc:AlternateContent>
            </w:r>
            <w:r>
              <w:rPr>
                <w:rFonts w:cs="Arial"/>
                <w:b/>
                <w:noProof/>
                <w:sz w:val="6"/>
                <w:szCs w:val="20"/>
                <w:lang w:val="en-GB" w:eastAsia="en-GB"/>
              </w:rPr>
              <mc:AlternateContent>
                <mc:Choice Requires="wps">
                  <w:drawing>
                    <wp:anchor distT="0" distB="0" distL="114300" distR="114300" simplePos="0" relativeHeight="251689984" behindDoc="0" locked="0" layoutInCell="1" allowOverlap="1" wp14:anchorId="15E0FF17" wp14:editId="73A6CEBF">
                      <wp:simplePos x="0" y="0"/>
                      <wp:positionH relativeFrom="column">
                        <wp:posOffset>4080256</wp:posOffset>
                      </wp:positionH>
                      <wp:positionV relativeFrom="paragraph">
                        <wp:posOffset>35484</wp:posOffset>
                      </wp:positionV>
                      <wp:extent cx="0" cy="475488"/>
                      <wp:effectExtent l="0" t="0" r="19050" b="20320"/>
                      <wp:wrapNone/>
                      <wp:docPr id="28" name="Straight Connector 28"/>
                      <wp:cNvGraphicFramePr/>
                      <a:graphic xmlns:a="http://schemas.openxmlformats.org/drawingml/2006/main">
                        <a:graphicData uri="http://schemas.microsoft.com/office/word/2010/wordprocessingShape">
                          <wps:wsp>
                            <wps:cNvCnPr/>
                            <wps:spPr>
                              <a:xfrm>
                                <a:off x="0" y="0"/>
                                <a:ext cx="0" cy="475488"/>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21.3pt,2.8pt" to="321.3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" strokecolor="#4a7ebb"/>
                  </w:pict>
                </mc:Fallback>
              </mc:AlternateContent>
            </w:r>
            <w:r>
              <w:rPr>
                <w:rFonts w:cs="Arial"/>
                <w:b/>
                <w:noProof/>
                <w:sz w:val="6"/>
                <w:szCs w:val="20"/>
                <w:lang w:val="en-GB" w:eastAsia="en-GB"/>
              </w:rPr>
              <mc:AlternateContent>
                <mc:Choice Requires="wps">
                  <w:drawing>
                    <wp:anchor distT="0" distB="0" distL="114300" distR="114300" simplePos="0" relativeHeight="251688960" behindDoc="0" locked="0" layoutInCell="1" allowOverlap="1" wp14:anchorId="61567AD5" wp14:editId="4DB32A8D">
                      <wp:simplePos x="0" y="0"/>
                      <wp:positionH relativeFrom="column">
                        <wp:posOffset>2514803</wp:posOffset>
                      </wp:positionH>
                      <wp:positionV relativeFrom="paragraph">
                        <wp:posOffset>35484</wp:posOffset>
                      </wp:positionV>
                      <wp:extent cx="0" cy="512064"/>
                      <wp:effectExtent l="0" t="0" r="19050" b="21590"/>
                      <wp:wrapNone/>
                      <wp:docPr id="27" name="Straight Connector 27"/>
                      <wp:cNvGraphicFramePr/>
                      <a:graphic xmlns:a="http://schemas.openxmlformats.org/drawingml/2006/main">
                        <a:graphicData uri="http://schemas.microsoft.com/office/word/2010/wordprocessingShape">
                          <wps:wsp>
                            <wps:cNvCnPr/>
                            <wps:spPr>
                              <a:xfrm>
                                <a:off x="0" y="0"/>
                                <a:ext cx="0" cy="51206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98pt,2.8pt" to="198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" strokecolor="#4a7ebb"/>
                  </w:pict>
                </mc:Fallback>
              </mc:AlternateContent>
            </w:r>
            <w:r>
              <w:rPr>
                <w:rFonts w:cs="Arial"/>
                <w:b/>
                <w:noProof/>
                <w:sz w:val="6"/>
                <w:szCs w:val="20"/>
                <w:lang w:val="en-GB" w:eastAsia="en-GB"/>
              </w:rPr>
              <mc:AlternateContent>
                <mc:Choice Requires="wps">
                  <w:drawing>
                    <wp:anchor distT="0" distB="0" distL="114300" distR="114300" simplePos="0" relativeHeight="251687936" behindDoc="0" locked="0" layoutInCell="1" allowOverlap="1" wp14:anchorId="6D742FA6" wp14:editId="1D54D7A3">
                      <wp:simplePos x="0" y="0"/>
                      <wp:positionH relativeFrom="column">
                        <wp:posOffset>993242</wp:posOffset>
                      </wp:positionH>
                      <wp:positionV relativeFrom="paragraph">
                        <wp:posOffset>35484</wp:posOffset>
                      </wp:positionV>
                      <wp:extent cx="0" cy="512064"/>
                      <wp:effectExtent l="0" t="0" r="19050" b="21590"/>
                      <wp:wrapNone/>
                      <wp:docPr id="26" name="Straight Connector 26"/>
                      <wp:cNvGraphicFramePr/>
                      <a:graphic xmlns:a="http://schemas.openxmlformats.org/drawingml/2006/main">
                        <a:graphicData uri="http://schemas.microsoft.com/office/word/2010/wordprocessingShape">
                          <wps:wsp>
                            <wps:cNvCnPr/>
                            <wps:spPr>
                              <a:xfrm>
                                <a:off x="0" y="0"/>
                                <a:ext cx="0" cy="51206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78.2pt,2.8pt" to="78.2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" strokecolor="#4a7ebb"/>
                  </w:pict>
                </mc:Fallback>
              </mc:AlternateContent>
            </w:r>
            <w:r>
              <w:rPr>
                <w:rFonts w:cs="Arial"/>
                <w:b/>
                <w:noProof/>
                <w:sz w:val="6"/>
                <w:szCs w:val="20"/>
                <w:lang w:val="en-GB" w:eastAsia="en-GB"/>
              </w:rPr>
              <mc:AlternateContent>
                <mc:Choice Requires="wps">
                  <w:drawing>
                    <wp:anchor distT="0" distB="0" distL="114300" distR="114300" simplePos="0" relativeHeight="251681792" behindDoc="0" locked="0" layoutInCell="1" allowOverlap="1" wp14:anchorId="5AE14415" wp14:editId="0EFDB87E">
                      <wp:simplePos x="0" y="0"/>
                      <wp:positionH relativeFrom="column">
                        <wp:posOffset>5563870</wp:posOffset>
                      </wp:positionH>
                      <wp:positionV relativeFrom="paragraph">
                        <wp:posOffset>143510</wp:posOffset>
                      </wp:positionV>
                      <wp:extent cx="760730" cy="292100"/>
                      <wp:effectExtent l="0" t="0" r="20320" b="12700"/>
                      <wp:wrapNone/>
                      <wp:docPr id="20" name="Text Box 20"/>
                      <wp:cNvGraphicFramePr/>
                      <a:graphic xmlns:a="http://schemas.openxmlformats.org/drawingml/2006/main">
                        <a:graphicData uri="http://schemas.microsoft.com/office/word/2010/wordprocessingShape">
                          <wps:wsp>
                            <wps:cNvSpPr txBox="1"/>
                            <wps:spPr>
                              <a:xfrm>
                                <a:off x="0" y="0"/>
                                <a:ext cx="760730" cy="292100"/>
                              </a:xfrm>
                              <a:prstGeom prst="rect">
                                <a:avLst/>
                              </a:prstGeom>
                              <a:solidFill>
                                <a:srgbClr val="002060"/>
                              </a:solidFill>
                              <a:ln w="6350">
                                <a:solidFill>
                                  <a:prstClr val="black"/>
                                </a:solidFill>
                              </a:ln>
                              <a:effectLst/>
                            </wps:spPr>
                            <wps:txbx>
                              <w:txbxContent>
                                <w:p w:rsidR="001738ED" w:rsidRPr="00320BA8" w:rsidRDefault="001738ED" w:rsidP="001738ED">
                                  <w:pPr>
                                    <w:jc w:val="center"/>
                                    <w:rPr>
                                      <w:b/>
                                      <w:color w:val="FFFFFF" w:themeColor="background1"/>
                                      <w:sz w:val="12"/>
                                    </w:rPr>
                                  </w:pPr>
                                  <w:r>
                                    <w:rPr>
                                      <w:b/>
                                      <w:color w:val="FFFFFF" w:themeColor="background1"/>
                                      <w:sz w:val="12"/>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438.1pt;margin-top:11.3pt;width:59.9pt;height: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" fillcolor="#002060" strokeweight=".5pt">
                      <v:textbox>
                        <w:txbxContent>
                          <w:p w:rsidR="001738ED" w:rsidRPr="00320BA8" w:rsidRDefault="001738ED" w:rsidP="001738ED">
                            <w:pPr>
                              <w:jc w:val="center"/>
                              <w:rPr>
                                <w:b/>
                                <w:color w:val="FFFFFF" w:themeColor="background1"/>
                                <w:sz w:val="12"/>
                              </w:rPr>
                            </w:pPr>
                            <w:r>
                              <w:rPr>
                                <w:b/>
                                <w:color w:val="FFFFFF" w:themeColor="background1"/>
                                <w:sz w:val="12"/>
                              </w:rPr>
                              <w:t>Administrator</w:t>
                            </w:r>
                          </w:p>
                        </w:txbxContent>
                      </v:textbox>
                    </v:shape>
                  </w:pict>
                </mc:Fallback>
              </mc:AlternateContent>
            </w:r>
            <w:r>
              <w:rPr>
                <w:rFonts w:cs="Arial"/>
                <w:b/>
                <w:noProof/>
                <w:sz w:val="6"/>
                <w:szCs w:val="20"/>
                <w:lang w:val="en-GB" w:eastAsia="en-GB"/>
              </w:rPr>
              <mc:AlternateContent>
                <mc:Choice Requires="wps">
                  <w:drawing>
                    <wp:anchor distT="0" distB="0" distL="114300" distR="114300" simplePos="0" relativeHeight="251680768" behindDoc="0" locked="0" layoutInCell="1" allowOverlap="1" wp14:anchorId="369B6B9A" wp14:editId="037BC4C5">
                      <wp:simplePos x="0" y="0"/>
                      <wp:positionH relativeFrom="column">
                        <wp:posOffset>4650842</wp:posOffset>
                      </wp:positionH>
                      <wp:positionV relativeFrom="paragraph">
                        <wp:posOffset>145213</wp:posOffset>
                      </wp:positionV>
                      <wp:extent cx="760730" cy="292608"/>
                      <wp:effectExtent l="0" t="0" r="20320" b="12700"/>
                      <wp:wrapNone/>
                      <wp:docPr id="17" name="Text Box 17"/>
                      <wp:cNvGraphicFramePr/>
                      <a:graphic xmlns:a="http://schemas.openxmlformats.org/drawingml/2006/main">
                        <a:graphicData uri="http://schemas.microsoft.com/office/word/2010/wordprocessingShape">
                          <wps:wsp>
                            <wps:cNvSpPr txBox="1"/>
                            <wps:spPr>
                              <a:xfrm>
                                <a:off x="0" y="0"/>
                                <a:ext cx="760730" cy="292608"/>
                              </a:xfrm>
                              <a:prstGeom prst="rect">
                                <a:avLst/>
                              </a:prstGeom>
                              <a:solidFill>
                                <a:srgbClr val="002060"/>
                              </a:solidFill>
                              <a:ln w="6350">
                                <a:solidFill>
                                  <a:prstClr val="black"/>
                                </a:solidFill>
                              </a:ln>
                              <a:effectLst/>
                            </wps:spPr>
                            <wps:txbx>
                              <w:txbxContent>
                                <w:p w:rsidR="001738ED" w:rsidRPr="00320BA8" w:rsidRDefault="001738ED" w:rsidP="001738ED">
                                  <w:pPr>
                                    <w:jc w:val="center"/>
                                    <w:rPr>
                                      <w:b/>
                                      <w:color w:val="FFFFFF" w:themeColor="background1"/>
                                      <w:sz w:val="12"/>
                                    </w:rPr>
                                  </w:pPr>
                                  <w:r>
                                    <w:rPr>
                                      <w:b/>
                                      <w:color w:val="FFFFFF" w:themeColor="background1"/>
                                      <w:sz w:val="12"/>
                                    </w:rPr>
                                    <w:t>Facilities Coordinator 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left:0;text-align:left;margin-left:366.2pt;margin-top:11.45pt;width:59.9pt;height:23.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" fillcolor="#002060" strokeweight=".5pt">
                      <v:textbox>
                        <w:txbxContent>
                          <w:p w:rsidR="001738ED" w:rsidRPr="00320BA8" w:rsidRDefault="001738ED" w:rsidP="001738ED">
                            <w:pPr>
                              <w:jc w:val="center"/>
                              <w:rPr>
                                <w:b/>
                                <w:color w:val="FFFFFF" w:themeColor="background1"/>
                                <w:sz w:val="12"/>
                              </w:rPr>
                            </w:pPr>
                            <w:r>
                              <w:rPr>
                                <w:b/>
                                <w:color w:val="FFFFFF" w:themeColor="background1"/>
                                <w:sz w:val="12"/>
                              </w:rPr>
                              <w:t>Facilities Coordinator x 2</w:t>
                            </w:r>
                          </w:p>
                        </w:txbxContent>
                      </v:textbox>
                    </v:shape>
                  </w:pict>
                </mc:Fallback>
              </mc:AlternateContent>
            </w:r>
          </w:p>
          <w:p w:rsidR="001738ED" w:rsidRDefault="00DD573E" w:rsidP="001738ED">
            <w:pPr>
              <w:spacing w:after="40"/>
              <w:jc w:val="center"/>
              <w:rPr>
                <w:noProof/>
                <w:color w:val="FF0000"/>
                <w:lang w:val="en-GB" w:eastAsia="en-GB"/>
              </w:rPr>
            </w:pPr>
            <w:r>
              <w:rPr>
                <w:rFonts w:cs="Arial"/>
                <w:b/>
                <w:noProof/>
                <w:sz w:val="6"/>
                <w:szCs w:val="20"/>
                <w:lang w:val="en-GB" w:eastAsia="en-GB"/>
              </w:rPr>
              <mc:AlternateContent>
                <mc:Choice Requires="wps">
                  <w:drawing>
                    <wp:anchor distT="0" distB="0" distL="114300" distR="114300" simplePos="0" relativeHeight="251676672" behindDoc="0" locked="0" layoutInCell="1" allowOverlap="1" wp14:anchorId="445AA201" wp14:editId="6405CDD6">
                      <wp:simplePos x="0" y="0"/>
                      <wp:positionH relativeFrom="column">
                        <wp:posOffset>3077845</wp:posOffset>
                      </wp:positionH>
                      <wp:positionV relativeFrom="paragraph">
                        <wp:posOffset>14605</wp:posOffset>
                      </wp:positionV>
                      <wp:extent cx="833755" cy="182880"/>
                      <wp:effectExtent l="0" t="0" r="23495" b="26670"/>
                      <wp:wrapNone/>
                      <wp:docPr id="12" name="Text Box 12"/>
                      <wp:cNvGraphicFramePr/>
                      <a:graphic xmlns:a="http://schemas.openxmlformats.org/drawingml/2006/main">
                        <a:graphicData uri="http://schemas.microsoft.com/office/word/2010/wordprocessingShape">
                          <wps:wsp>
                            <wps:cNvSpPr txBox="1"/>
                            <wps:spPr>
                              <a:xfrm>
                                <a:off x="0" y="0"/>
                                <a:ext cx="833755" cy="182880"/>
                              </a:xfrm>
                              <a:prstGeom prst="rect">
                                <a:avLst/>
                              </a:prstGeom>
                              <a:solidFill>
                                <a:srgbClr val="002060"/>
                              </a:solidFill>
                              <a:ln w="6350">
                                <a:solidFill>
                                  <a:prstClr val="black"/>
                                </a:solidFill>
                              </a:ln>
                              <a:effectLst/>
                            </wps:spPr>
                            <wps:txbx>
                              <w:txbxContent>
                                <w:p w:rsidR="001738ED" w:rsidRPr="00320BA8" w:rsidRDefault="00DD573E" w:rsidP="001738ED">
                                  <w:pPr>
                                    <w:rPr>
                                      <w:b/>
                                      <w:color w:val="FFFFFF" w:themeColor="background1"/>
                                      <w:sz w:val="12"/>
                                    </w:rPr>
                                  </w:pPr>
                                  <w:r>
                                    <w:rPr>
                                      <w:b/>
                                      <w:color w:val="FFFFFF" w:themeColor="background1"/>
                                      <w:sz w:val="12"/>
                                    </w:rPr>
                                    <w:t>Senior</w:t>
                                  </w:r>
                                  <w:r w:rsidR="001738ED">
                                    <w:rPr>
                                      <w:b/>
                                      <w:color w:val="FFFFFF" w:themeColor="background1"/>
                                      <w:sz w:val="12"/>
                                    </w:rPr>
                                    <w:t xml:space="preserve"> Engineer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4" type="#_x0000_t202" style="position:absolute;left:0;text-align:left;margin-left:242.35pt;margin-top:1.15pt;width:65.65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" fillcolor="#002060" strokeweight=".5pt">
                      <v:textbox>
                        <w:txbxContent>
                          <w:p w:rsidR="001738ED" w:rsidRPr="00320BA8" w:rsidRDefault="00DD573E" w:rsidP="001738ED">
                            <w:pPr>
                              <w:rPr>
                                <w:b/>
                                <w:color w:val="FFFFFF" w:themeColor="background1"/>
                                <w:sz w:val="12"/>
                              </w:rPr>
                            </w:pPr>
                            <w:bookmarkStart w:id="1" w:name="_GoBack"/>
                            <w:r>
                              <w:rPr>
                                <w:b/>
                                <w:color w:val="FFFFFF" w:themeColor="background1"/>
                                <w:sz w:val="12"/>
                              </w:rPr>
                              <w:t>Senior</w:t>
                            </w:r>
                            <w:r w:rsidR="001738ED">
                              <w:rPr>
                                <w:b/>
                                <w:color w:val="FFFFFF" w:themeColor="background1"/>
                                <w:sz w:val="12"/>
                              </w:rPr>
                              <w:t xml:space="preserve"> Engineer</w:t>
                            </w:r>
                            <w:bookmarkEnd w:id="1"/>
                          </w:p>
                        </w:txbxContent>
                      </v:textbox>
                    </v:shape>
                  </w:pict>
                </mc:Fallback>
              </mc:AlternateContent>
            </w:r>
            <w:r>
              <w:rPr>
                <w:rFonts w:cs="Arial"/>
                <w:b/>
                <w:noProof/>
                <w:sz w:val="6"/>
                <w:szCs w:val="20"/>
                <w:lang w:val="en-GB" w:eastAsia="en-GB"/>
              </w:rPr>
              <mc:AlternateContent>
                <mc:Choice Requires="wps">
                  <w:drawing>
                    <wp:anchor distT="0" distB="0" distL="114300" distR="114300" simplePos="0" relativeHeight="251675648" behindDoc="0" locked="0" layoutInCell="1" allowOverlap="1" wp14:anchorId="2BA97F55" wp14:editId="2086B5E6">
                      <wp:simplePos x="0" y="0"/>
                      <wp:positionH relativeFrom="column">
                        <wp:posOffset>1563370</wp:posOffset>
                      </wp:positionH>
                      <wp:positionV relativeFrom="paragraph">
                        <wp:posOffset>7620</wp:posOffset>
                      </wp:positionV>
                      <wp:extent cx="848360" cy="182880"/>
                      <wp:effectExtent l="0" t="0" r="27940" b="26670"/>
                      <wp:wrapNone/>
                      <wp:docPr id="11" name="Text Box 11"/>
                      <wp:cNvGraphicFramePr/>
                      <a:graphic xmlns:a="http://schemas.openxmlformats.org/drawingml/2006/main">
                        <a:graphicData uri="http://schemas.microsoft.com/office/word/2010/wordprocessingShape">
                          <wps:wsp>
                            <wps:cNvSpPr txBox="1"/>
                            <wps:spPr>
                              <a:xfrm>
                                <a:off x="0" y="0"/>
                                <a:ext cx="848360" cy="182880"/>
                              </a:xfrm>
                              <a:prstGeom prst="rect">
                                <a:avLst/>
                              </a:prstGeom>
                              <a:solidFill>
                                <a:srgbClr val="002060"/>
                              </a:solidFill>
                              <a:ln w="6350">
                                <a:solidFill>
                                  <a:prstClr val="black"/>
                                </a:solidFill>
                              </a:ln>
                              <a:effectLst/>
                            </wps:spPr>
                            <wps:txbx>
                              <w:txbxContent>
                                <w:p w:rsidR="001738ED" w:rsidRPr="00320BA8" w:rsidRDefault="00DD573E" w:rsidP="001738ED">
                                  <w:pPr>
                                    <w:rPr>
                                      <w:b/>
                                      <w:color w:val="FFFFFF" w:themeColor="background1"/>
                                      <w:sz w:val="12"/>
                                    </w:rPr>
                                  </w:pPr>
                                  <w:proofErr w:type="gramStart"/>
                                  <w:r>
                                    <w:rPr>
                                      <w:b/>
                                      <w:color w:val="FFFFFF" w:themeColor="background1"/>
                                      <w:sz w:val="12"/>
                                    </w:rPr>
                                    <w:t xml:space="preserve">Senior </w:t>
                                  </w:r>
                                  <w:r w:rsidR="001738ED">
                                    <w:rPr>
                                      <w:b/>
                                      <w:color w:val="FFFFFF" w:themeColor="background1"/>
                                      <w:sz w:val="12"/>
                                    </w:rPr>
                                    <w:t xml:space="preserve"> Engineer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123.1pt;margin-top:.6pt;width:66.8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" fillcolor="#002060" strokeweight=".5pt">
                      <v:textbox>
                        <w:txbxContent>
                          <w:p w:rsidR="001738ED" w:rsidRPr="00320BA8" w:rsidRDefault="00DD573E" w:rsidP="001738ED">
                            <w:pPr>
                              <w:rPr>
                                <w:b/>
                                <w:color w:val="FFFFFF" w:themeColor="background1"/>
                                <w:sz w:val="12"/>
                              </w:rPr>
                            </w:pPr>
                            <w:proofErr w:type="gramStart"/>
                            <w:r>
                              <w:rPr>
                                <w:b/>
                                <w:color w:val="FFFFFF" w:themeColor="background1"/>
                                <w:sz w:val="12"/>
                              </w:rPr>
                              <w:t xml:space="preserve">Senior </w:t>
                            </w:r>
                            <w:r w:rsidR="001738ED">
                              <w:rPr>
                                <w:b/>
                                <w:color w:val="FFFFFF" w:themeColor="background1"/>
                                <w:sz w:val="12"/>
                              </w:rPr>
                              <w:t xml:space="preserve"> Engineer</w:t>
                            </w:r>
                            <w:proofErr w:type="gramEnd"/>
                          </w:p>
                        </w:txbxContent>
                      </v:textbox>
                    </v:shape>
                  </w:pict>
                </mc:Fallback>
              </mc:AlternateContent>
            </w:r>
            <w:r>
              <w:rPr>
                <w:rFonts w:cs="Arial"/>
                <w:b/>
                <w:noProof/>
                <w:sz w:val="6"/>
                <w:szCs w:val="20"/>
                <w:lang w:val="en-GB" w:eastAsia="en-GB"/>
              </w:rPr>
              <mc:AlternateContent>
                <mc:Choice Requires="wps">
                  <w:drawing>
                    <wp:anchor distT="0" distB="0" distL="114300" distR="114300" simplePos="0" relativeHeight="251674624" behindDoc="0" locked="0" layoutInCell="1" allowOverlap="1" wp14:anchorId="6AFD001C" wp14:editId="06FA1DEC">
                      <wp:simplePos x="0" y="0"/>
                      <wp:positionH relativeFrom="column">
                        <wp:posOffset>-38735</wp:posOffset>
                      </wp:positionH>
                      <wp:positionV relativeFrom="paragraph">
                        <wp:posOffset>7620</wp:posOffset>
                      </wp:positionV>
                      <wp:extent cx="826135" cy="182880"/>
                      <wp:effectExtent l="0" t="0" r="12065" b="26670"/>
                      <wp:wrapNone/>
                      <wp:docPr id="10" name="Text Box 10"/>
                      <wp:cNvGraphicFramePr/>
                      <a:graphic xmlns:a="http://schemas.openxmlformats.org/drawingml/2006/main">
                        <a:graphicData uri="http://schemas.microsoft.com/office/word/2010/wordprocessingShape">
                          <wps:wsp>
                            <wps:cNvSpPr txBox="1"/>
                            <wps:spPr>
                              <a:xfrm>
                                <a:off x="0" y="0"/>
                                <a:ext cx="826135" cy="182880"/>
                              </a:xfrm>
                              <a:prstGeom prst="rect">
                                <a:avLst/>
                              </a:prstGeom>
                              <a:solidFill>
                                <a:srgbClr val="002060"/>
                              </a:solidFill>
                              <a:ln w="6350">
                                <a:solidFill>
                                  <a:prstClr val="black"/>
                                </a:solidFill>
                              </a:ln>
                              <a:effectLst/>
                            </wps:spPr>
                            <wps:txbx>
                              <w:txbxContent>
                                <w:p w:rsidR="001738ED" w:rsidRPr="00320BA8" w:rsidRDefault="00DD573E" w:rsidP="00DD573E">
                                  <w:pPr>
                                    <w:rPr>
                                      <w:b/>
                                      <w:color w:val="FFFFFF" w:themeColor="background1"/>
                                      <w:sz w:val="12"/>
                                    </w:rPr>
                                  </w:pPr>
                                  <w:r>
                                    <w:rPr>
                                      <w:b/>
                                      <w:color w:val="FFFFFF" w:themeColor="background1"/>
                                      <w:sz w:val="12"/>
                                    </w:rPr>
                                    <w:t xml:space="preserve">Senior </w:t>
                                  </w:r>
                                  <w:r w:rsidR="001738ED">
                                    <w:rPr>
                                      <w:b/>
                                      <w:color w:val="FFFFFF" w:themeColor="background1"/>
                                      <w:sz w:val="12"/>
                                    </w:rPr>
                                    <w:t>Engineer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left:0;text-align:left;margin-left:-3.05pt;margin-top:.6pt;width:65.05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" fillcolor="#002060" strokeweight=".5pt">
                      <v:textbox>
                        <w:txbxContent>
                          <w:p w:rsidR="001738ED" w:rsidRPr="00320BA8" w:rsidRDefault="00DD573E" w:rsidP="00DD573E">
                            <w:pPr>
                              <w:rPr>
                                <w:b/>
                                <w:color w:val="FFFFFF" w:themeColor="background1"/>
                                <w:sz w:val="12"/>
                              </w:rPr>
                            </w:pPr>
                            <w:r>
                              <w:rPr>
                                <w:b/>
                                <w:color w:val="FFFFFF" w:themeColor="background1"/>
                                <w:sz w:val="12"/>
                              </w:rPr>
                              <w:t xml:space="preserve">Senior </w:t>
                            </w:r>
                            <w:r w:rsidR="001738ED">
                              <w:rPr>
                                <w:b/>
                                <w:color w:val="FFFFFF" w:themeColor="background1"/>
                                <w:sz w:val="12"/>
                              </w:rPr>
                              <w:t>Engineer</w:t>
                            </w:r>
                          </w:p>
                        </w:txbxContent>
                      </v:textbox>
                    </v:shape>
                  </w:pict>
                </mc:Fallback>
              </mc:AlternateContent>
            </w:r>
          </w:p>
          <w:p w:rsidR="001738ED" w:rsidRDefault="001738ED" w:rsidP="001738ED">
            <w:pPr>
              <w:spacing w:after="40"/>
              <w:jc w:val="center"/>
              <w:rPr>
                <w:noProof/>
                <w:color w:val="FF0000"/>
                <w:lang w:val="en-GB" w:eastAsia="en-GB"/>
              </w:rPr>
            </w:pPr>
            <w:r>
              <w:rPr>
                <w:noProof/>
                <w:color w:val="FF0000"/>
                <w:lang w:val="en-GB" w:eastAsia="en-GB"/>
              </w:rPr>
              <mc:AlternateContent>
                <mc:Choice Requires="wps">
                  <w:drawing>
                    <wp:anchor distT="0" distB="0" distL="114300" distR="114300" simplePos="0" relativeHeight="251699200" behindDoc="0" locked="0" layoutInCell="1" allowOverlap="1" wp14:anchorId="0D3CBA46" wp14:editId="6DC2DA35">
                      <wp:simplePos x="0" y="0"/>
                      <wp:positionH relativeFrom="column">
                        <wp:posOffset>3439160</wp:posOffset>
                      </wp:positionH>
                      <wp:positionV relativeFrom="paragraph">
                        <wp:posOffset>39370</wp:posOffset>
                      </wp:positionV>
                      <wp:extent cx="0" cy="277495"/>
                      <wp:effectExtent l="0" t="0" r="19050" b="27305"/>
                      <wp:wrapNone/>
                      <wp:docPr id="38" name="Straight Connector 38"/>
                      <wp:cNvGraphicFramePr/>
                      <a:graphic xmlns:a="http://schemas.openxmlformats.org/drawingml/2006/main">
                        <a:graphicData uri="http://schemas.microsoft.com/office/word/2010/wordprocessingShape">
                          <wps:wsp>
                            <wps:cNvCnPr/>
                            <wps:spPr>
                              <a:xfrm>
                                <a:off x="0" y="0"/>
                                <a:ext cx="0" cy="277495"/>
                              </a:xfrm>
                              <a:prstGeom prst="line">
                                <a:avLst/>
                              </a:prstGeom>
                              <a:noFill/>
                              <a:ln w="9525" cap="flat" cmpd="sng" algn="ctr">
                                <a:solidFill>
                                  <a:srgbClr val="4F81BD">
                                    <a:shade val="95000"/>
                                    <a:satMod val="105000"/>
                                  </a:srgbClr>
                                </a:solidFill>
                                <a:prstDash val="dashDot"/>
                              </a:ln>
                              <a:effectLst/>
                            </wps:spPr>
                            <wps:bodyPr/>
                          </wps:wsp>
                        </a:graphicData>
                      </a:graphic>
                    </wp:anchor>
                  </w:drawing>
                </mc:Choice>
                <mc:Fallback>
                  <w:pict>
                    <v:line id="Straight Connector 3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70.8pt,3.1pt" to="270.8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" strokecolor="#4a7ebb">
                      <v:stroke dashstyle="dashDot"/>
                    </v:line>
                  </w:pict>
                </mc:Fallback>
              </mc:AlternateContent>
            </w:r>
            <w:r>
              <w:rPr>
                <w:noProof/>
                <w:color w:val="FF0000"/>
                <w:lang w:val="en-GB" w:eastAsia="en-GB"/>
              </w:rPr>
              <mc:AlternateContent>
                <mc:Choice Requires="wps">
                  <w:drawing>
                    <wp:anchor distT="0" distB="0" distL="114300" distR="114300" simplePos="0" relativeHeight="251698176" behindDoc="0" locked="0" layoutInCell="1" allowOverlap="1" wp14:anchorId="673A07BB" wp14:editId="3847811A">
                      <wp:simplePos x="0" y="0"/>
                      <wp:positionH relativeFrom="column">
                        <wp:posOffset>1926590</wp:posOffset>
                      </wp:positionH>
                      <wp:positionV relativeFrom="paragraph">
                        <wp:posOffset>33020</wp:posOffset>
                      </wp:positionV>
                      <wp:extent cx="0" cy="277495"/>
                      <wp:effectExtent l="0" t="0" r="19050" b="27305"/>
                      <wp:wrapNone/>
                      <wp:docPr id="37" name="Straight Connector 37"/>
                      <wp:cNvGraphicFramePr/>
                      <a:graphic xmlns:a="http://schemas.openxmlformats.org/drawingml/2006/main">
                        <a:graphicData uri="http://schemas.microsoft.com/office/word/2010/wordprocessingShape">
                          <wps:wsp>
                            <wps:cNvCnPr/>
                            <wps:spPr>
                              <a:xfrm>
                                <a:off x="0" y="0"/>
                                <a:ext cx="0" cy="277495"/>
                              </a:xfrm>
                              <a:prstGeom prst="line">
                                <a:avLst/>
                              </a:prstGeom>
                              <a:noFill/>
                              <a:ln w="9525" cap="flat" cmpd="sng" algn="ctr">
                                <a:solidFill>
                                  <a:srgbClr val="4F81BD">
                                    <a:shade val="95000"/>
                                    <a:satMod val="105000"/>
                                  </a:srgbClr>
                                </a:solidFill>
                                <a:prstDash val="dashDot"/>
                              </a:ln>
                              <a:effectLst/>
                            </wps:spPr>
                            <wps:bodyPr/>
                          </wps:wsp>
                        </a:graphicData>
                      </a:graphic>
                    </wp:anchor>
                  </w:drawing>
                </mc:Choice>
                <mc:Fallback>
                  <w:pict>
                    <v:line id="Straight Connector 3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51.7pt,2.6pt" to="151.7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" strokecolor="#4a7ebb">
                      <v:stroke dashstyle="dashDot"/>
                    </v:line>
                  </w:pict>
                </mc:Fallback>
              </mc:AlternateContent>
            </w:r>
            <w:r>
              <w:rPr>
                <w:noProof/>
                <w:color w:val="FF0000"/>
                <w:lang w:val="en-GB" w:eastAsia="en-GB"/>
              </w:rPr>
              <mc:AlternateContent>
                <mc:Choice Requires="wps">
                  <w:drawing>
                    <wp:anchor distT="0" distB="0" distL="114300" distR="114300" simplePos="0" relativeHeight="251697152" behindDoc="0" locked="0" layoutInCell="1" allowOverlap="1" wp14:anchorId="2A309910" wp14:editId="256CD3C1">
                      <wp:simplePos x="0" y="0"/>
                      <wp:positionH relativeFrom="column">
                        <wp:posOffset>333096</wp:posOffset>
                      </wp:positionH>
                      <wp:positionV relativeFrom="paragraph">
                        <wp:posOffset>34747</wp:posOffset>
                      </wp:positionV>
                      <wp:extent cx="0" cy="277977"/>
                      <wp:effectExtent l="0" t="0" r="19050" b="27305"/>
                      <wp:wrapNone/>
                      <wp:docPr id="36" name="Straight Connector 36"/>
                      <wp:cNvGraphicFramePr/>
                      <a:graphic xmlns:a="http://schemas.openxmlformats.org/drawingml/2006/main">
                        <a:graphicData uri="http://schemas.microsoft.com/office/word/2010/wordprocessingShape">
                          <wps:wsp>
                            <wps:cNvCnPr/>
                            <wps:spPr>
                              <a:xfrm>
                                <a:off x="0" y="0"/>
                                <a:ext cx="0" cy="277977"/>
                              </a:xfrm>
                              <a:prstGeom prst="line">
                                <a:avLst/>
                              </a:prstGeom>
                              <a:noFill/>
                              <a:ln w="9525" cap="flat" cmpd="sng" algn="ctr">
                                <a:solidFill>
                                  <a:srgbClr val="4F81BD">
                                    <a:shade val="95000"/>
                                    <a:satMod val="105000"/>
                                  </a:srgbClr>
                                </a:solidFill>
                                <a:prstDash val="dashDot"/>
                              </a:ln>
                              <a:effectLst/>
                            </wps:spPr>
                            <wps:bodyPr/>
                          </wps:wsp>
                        </a:graphicData>
                      </a:graphic>
                    </wp:anchor>
                  </w:drawing>
                </mc:Choice>
                <mc:Fallback>
                  <w:pict>
                    <v:line id="Straight Connector 3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6.25pt,2.75pt" to="26.2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" strokecolor="#4a7ebb">
                      <v:stroke dashstyle="dashDot"/>
                    </v:line>
                  </w:pict>
                </mc:Fallback>
              </mc:AlternateContent>
            </w:r>
          </w:p>
          <w:p w:rsidR="001738ED" w:rsidRDefault="001738ED" w:rsidP="001738ED">
            <w:pPr>
              <w:spacing w:after="40"/>
              <w:jc w:val="center"/>
              <w:rPr>
                <w:noProof/>
                <w:color w:val="FF0000"/>
                <w:lang w:val="en-GB" w:eastAsia="en-GB"/>
              </w:rPr>
            </w:pPr>
            <w:r>
              <w:rPr>
                <w:rFonts w:cs="Arial"/>
                <w:b/>
                <w:noProof/>
                <w:sz w:val="6"/>
                <w:szCs w:val="20"/>
                <w:lang w:val="en-GB" w:eastAsia="en-GB"/>
              </w:rPr>
              <mc:AlternateContent>
                <mc:Choice Requires="wps">
                  <w:drawing>
                    <wp:anchor distT="0" distB="0" distL="114300" distR="114300" simplePos="0" relativeHeight="251701248" behindDoc="0" locked="0" layoutInCell="1" allowOverlap="1" wp14:anchorId="5B045DE4" wp14:editId="5192D84E">
                      <wp:simplePos x="0" y="0"/>
                      <wp:positionH relativeFrom="column">
                        <wp:posOffset>3451149</wp:posOffset>
                      </wp:positionH>
                      <wp:positionV relativeFrom="paragraph">
                        <wp:posOffset>135611</wp:posOffset>
                      </wp:positionV>
                      <wp:extent cx="263169" cy="0"/>
                      <wp:effectExtent l="0" t="0" r="22860" b="19050"/>
                      <wp:wrapNone/>
                      <wp:docPr id="40" name="Straight Connector 40"/>
                      <wp:cNvGraphicFramePr/>
                      <a:graphic xmlns:a="http://schemas.openxmlformats.org/drawingml/2006/main">
                        <a:graphicData uri="http://schemas.microsoft.com/office/word/2010/wordprocessingShape">
                          <wps:wsp>
                            <wps:cNvCnPr/>
                            <wps:spPr>
                              <a:xfrm>
                                <a:off x="0" y="0"/>
                                <a:ext cx="263169"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anchor>
                  </w:drawing>
                </mc:Choice>
                <mc:Fallback>
                  <w:pict>
                    <v:line id="Straight Connector 40"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75pt,10.7pt" to="292.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" strokecolor="#4a7ebb">
                      <v:stroke dashstyle="dashDot"/>
                    </v:line>
                  </w:pict>
                </mc:Fallback>
              </mc:AlternateContent>
            </w:r>
            <w:r>
              <w:rPr>
                <w:rFonts w:cs="Arial"/>
                <w:b/>
                <w:noProof/>
                <w:sz w:val="6"/>
                <w:szCs w:val="20"/>
                <w:lang w:val="en-GB" w:eastAsia="en-GB"/>
              </w:rPr>
              <mc:AlternateContent>
                <mc:Choice Requires="wps">
                  <w:drawing>
                    <wp:anchor distT="0" distB="0" distL="114300" distR="114300" simplePos="0" relativeHeight="251702272" behindDoc="0" locked="0" layoutInCell="1" allowOverlap="1" wp14:anchorId="0981186F" wp14:editId="3893039C">
                      <wp:simplePos x="0" y="0"/>
                      <wp:positionH relativeFrom="column">
                        <wp:posOffset>1929587</wp:posOffset>
                      </wp:positionH>
                      <wp:positionV relativeFrom="paragraph">
                        <wp:posOffset>142443</wp:posOffset>
                      </wp:positionV>
                      <wp:extent cx="219456" cy="483"/>
                      <wp:effectExtent l="0" t="0" r="9525" b="19050"/>
                      <wp:wrapNone/>
                      <wp:docPr id="41" name="Straight Connector 41"/>
                      <wp:cNvGraphicFramePr/>
                      <a:graphic xmlns:a="http://schemas.openxmlformats.org/drawingml/2006/main">
                        <a:graphicData uri="http://schemas.microsoft.com/office/word/2010/wordprocessingShape">
                          <wps:wsp>
                            <wps:cNvCnPr/>
                            <wps:spPr>
                              <a:xfrm flipV="1">
                                <a:off x="0" y="0"/>
                                <a:ext cx="219456" cy="483"/>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anchor>
                  </w:drawing>
                </mc:Choice>
                <mc:Fallback>
                  <w:pict>
                    <v:line id="Straight Connector 41" o:spid="_x0000_s1026" style="position:absolute;flip:y;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95pt,11.2pt" to="169.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" strokecolor="#4a7ebb">
                      <v:stroke dashstyle="dashDot"/>
                    </v:line>
                  </w:pict>
                </mc:Fallback>
              </mc:AlternateContent>
            </w:r>
            <w:r>
              <w:rPr>
                <w:rFonts w:cs="Arial"/>
                <w:b/>
                <w:noProof/>
                <w:sz w:val="6"/>
                <w:szCs w:val="20"/>
                <w:lang w:val="en-GB" w:eastAsia="en-GB"/>
              </w:rPr>
              <mc:AlternateContent>
                <mc:Choice Requires="wps">
                  <w:drawing>
                    <wp:anchor distT="0" distB="0" distL="114300" distR="114300" simplePos="0" relativeHeight="251700224" behindDoc="0" locked="0" layoutInCell="1" allowOverlap="1" wp14:anchorId="7AFE54BB" wp14:editId="0A057AB4">
                      <wp:simplePos x="0" y="0"/>
                      <wp:positionH relativeFrom="column">
                        <wp:posOffset>342189</wp:posOffset>
                      </wp:positionH>
                      <wp:positionV relativeFrom="paragraph">
                        <wp:posOffset>142443</wp:posOffset>
                      </wp:positionV>
                      <wp:extent cx="307238" cy="0"/>
                      <wp:effectExtent l="0" t="0" r="0" b="19050"/>
                      <wp:wrapNone/>
                      <wp:docPr id="39" name="Straight Connector 39"/>
                      <wp:cNvGraphicFramePr/>
                      <a:graphic xmlns:a="http://schemas.openxmlformats.org/drawingml/2006/main">
                        <a:graphicData uri="http://schemas.microsoft.com/office/word/2010/wordprocessingShape">
                          <wps:wsp>
                            <wps:cNvCnPr/>
                            <wps:spPr>
                              <a:xfrm>
                                <a:off x="0" y="0"/>
                                <a:ext cx="307238" cy="0"/>
                              </a:xfrm>
                              <a:prstGeom prst="line">
                                <a:avLst/>
                              </a:prstGeom>
                              <a:noFill/>
                              <a:ln w="9525" cap="flat" cmpd="sng" algn="ctr">
                                <a:solidFill>
                                  <a:srgbClr val="4F81BD">
                                    <a:shade val="95000"/>
                                    <a:satMod val="105000"/>
                                  </a:srgbClr>
                                </a:solidFill>
                                <a:prstDash val="dashDot"/>
                              </a:ln>
                              <a:effectLst/>
                            </wps:spPr>
                            <wps:bodyPr/>
                          </wps:wsp>
                        </a:graphicData>
                      </a:graphic>
                    </wp:anchor>
                  </w:drawing>
                </mc:Choice>
                <mc:Fallback>
                  <w:pict>
                    <v:line id="Straight Connector 3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6.95pt,11.2pt" to="51.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" strokecolor="#4a7ebb">
                      <v:stroke dashstyle="dashDot"/>
                    </v:line>
                  </w:pict>
                </mc:Fallback>
              </mc:AlternateContent>
            </w:r>
            <w:r>
              <w:rPr>
                <w:rFonts w:cs="Arial"/>
                <w:b/>
                <w:noProof/>
                <w:sz w:val="6"/>
                <w:szCs w:val="20"/>
                <w:lang w:val="en-GB" w:eastAsia="en-GB"/>
              </w:rPr>
              <mc:AlternateContent>
                <mc:Choice Requires="wps">
                  <w:drawing>
                    <wp:anchor distT="0" distB="0" distL="114300" distR="114300" simplePos="0" relativeHeight="251677696" behindDoc="0" locked="0" layoutInCell="1" allowOverlap="1" wp14:anchorId="0F410D1B" wp14:editId="4DA083BF">
                      <wp:simplePos x="0" y="0"/>
                      <wp:positionH relativeFrom="column">
                        <wp:posOffset>2150745</wp:posOffset>
                      </wp:positionH>
                      <wp:positionV relativeFrom="paragraph">
                        <wp:posOffset>36195</wp:posOffset>
                      </wp:positionV>
                      <wp:extent cx="760730" cy="182880"/>
                      <wp:effectExtent l="0" t="0" r="20320" b="26670"/>
                      <wp:wrapNone/>
                      <wp:docPr id="13" name="Text Box 13"/>
                      <wp:cNvGraphicFramePr/>
                      <a:graphic xmlns:a="http://schemas.openxmlformats.org/drawingml/2006/main">
                        <a:graphicData uri="http://schemas.microsoft.com/office/word/2010/wordprocessingShape">
                          <wps:wsp>
                            <wps:cNvSpPr txBox="1"/>
                            <wps:spPr>
                              <a:xfrm>
                                <a:off x="0" y="0"/>
                                <a:ext cx="760730" cy="182880"/>
                              </a:xfrm>
                              <a:prstGeom prst="rect">
                                <a:avLst/>
                              </a:prstGeom>
                              <a:solidFill>
                                <a:srgbClr val="002060"/>
                              </a:solidFill>
                              <a:ln w="6350">
                                <a:solidFill>
                                  <a:prstClr val="black"/>
                                </a:solidFill>
                              </a:ln>
                              <a:effectLst/>
                            </wps:spPr>
                            <wps:txbx>
                              <w:txbxContent>
                                <w:p w:rsidR="001738ED" w:rsidRPr="00320BA8" w:rsidRDefault="001738ED" w:rsidP="001738ED">
                                  <w:pPr>
                                    <w:jc w:val="center"/>
                                    <w:rPr>
                                      <w:b/>
                                      <w:color w:val="FFFFFF" w:themeColor="background1"/>
                                      <w:sz w:val="12"/>
                                    </w:rPr>
                                  </w:pPr>
                                  <w:r>
                                    <w:rPr>
                                      <w:b/>
                                      <w:color w:val="FFFFFF" w:themeColor="background1"/>
                                      <w:sz w:val="12"/>
                                    </w:rPr>
                                    <w:t>Engineers</w:t>
                                  </w:r>
                                </w:p>
                                <w:p w:rsidR="001738ED" w:rsidRPr="00320BA8" w:rsidRDefault="001738ED" w:rsidP="001738ED">
                                  <w:pPr>
                                    <w:jc w:val="center"/>
                                    <w:rPr>
                                      <w:b/>
                                      <w:color w:val="FFFFFF" w:themeColor="background1"/>
                                      <w:sz w:val="12"/>
                                    </w:rPr>
                                  </w:pPr>
                                  <w:r>
                                    <w:rPr>
                                      <w:b/>
                                      <w:color w:val="FFFFFF" w:themeColor="background1"/>
                                      <w:sz w:val="12"/>
                                    </w:rPr>
                                    <w:t>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left:0;text-align:left;margin-left:169.35pt;margin-top:2.85pt;width:59.9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" fillcolor="#002060" strokeweight=".5pt">
                      <v:textbox>
                        <w:txbxContent>
                          <w:p w:rsidR="001738ED" w:rsidRPr="00320BA8" w:rsidRDefault="001738ED" w:rsidP="001738ED">
                            <w:pPr>
                              <w:jc w:val="center"/>
                              <w:rPr>
                                <w:b/>
                                <w:color w:val="FFFFFF" w:themeColor="background1"/>
                                <w:sz w:val="12"/>
                              </w:rPr>
                            </w:pPr>
                            <w:r>
                              <w:rPr>
                                <w:b/>
                                <w:color w:val="FFFFFF" w:themeColor="background1"/>
                                <w:sz w:val="12"/>
                              </w:rPr>
                              <w:t>Engineers</w:t>
                            </w:r>
                          </w:p>
                          <w:p w:rsidR="001738ED" w:rsidRPr="00320BA8" w:rsidRDefault="001738ED" w:rsidP="001738ED">
                            <w:pPr>
                              <w:jc w:val="center"/>
                              <w:rPr>
                                <w:b/>
                                <w:color w:val="FFFFFF" w:themeColor="background1"/>
                                <w:sz w:val="12"/>
                              </w:rPr>
                            </w:pPr>
                            <w:r>
                              <w:rPr>
                                <w:b/>
                                <w:color w:val="FFFFFF" w:themeColor="background1"/>
                                <w:sz w:val="12"/>
                              </w:rPr>
                              <w:t>Officer</w:t>
                            </w:r>
                          </w:p>
                        </w:txbxContent>
                      </v:textbox>
                    </v:shape>
                  </w:pict>
                </mc:Fallback>
              </mc:AlternateContent>
            </w:r>
            <w:r>
              <w:rPr>
                <w:rFonts w:cs="Arial"/>
                <w:b/>
                <w:noProof/>
                <w:sz w:val="6"/>
                <w:szCs w:val="20"/>
                <w:lang w:val="en-GB" w:eastAsia="en-GB"/>
              </w:rPr>
              <mc:AlternateContent>
                <mc:Choice Requires="wps">
                  <w:drawing>
                    <wp:anchor distT="0" distB="0" distL="114300" distR="114300" simplePos="0" relativeHeight="251678720" behindDoc="0" locked="0" layoutInCell="1" allowOverlap="1" wp14:anchorId="21EB2668" wp14:editId="552D2C76">
                      <wp:simplePos x="0" y="0"/>
                      <wp:positionH relativeFrom="column">
                        <wp:posOffset>3714750</wp:posOffset>
                      </wp:positionH>
                      <wp:positionV relativeFrom="paragraph">
                        <wp:posOffset>-1270</wp:posOffset>
                      </wp:positionV>
                      <wp:extent cx="760730" cy="182880"/>
                      <wp:effectExtent l="0" t="0" r="20320" b="26670"/>
                      <wp:wrapNone/>
                      <wp:docPr id="15" name="Text Box 15"/>
                      <wp:cNvGraphicFramePr/>
                      <a:graphic xmlns:a="http://schemas.openxmlformats.org/drawingml/2006/main">
                        <a:graphicData uri="http://schemas.microsoft.com/office/word/2010/wordprocessingShape">
                          <wps:wsp>
                            <wps:cNvSpPr txBox="1"/>
                            <wps:spPr>
                              <a:xfrm>
                                <a:off x="0" y="0"/>
                                <a:ext cx="760730" cy="182880"/>
                              </a:xfrm>
                              <a:prstGeom prst="rect">
                                <a:avLst/>
                              </a:prstGeom>
                              <a:solidFill>
                                <a:srgbClr val="002060"/>
                              </a:solidFill>
                              <a:ln w="6350">
                                <a:solidFill>
                                  <a:prstClr val="black"/>
                                </a:solidFill>
                              </a:ln>
                              <a:effectLst/>
                            </wps:spPr>
                            <wps:txbx>
                              <w:txbxContent>
                                <w:p w:rsidR="001738ED" w:rsidRPr="00320BA8" w:rsidRDefault="001738ED" w:rsidP="001738ED">
                                  <w:pPr>
                                    <w:jc w:val="center"/>
                                    <w:rPr>
                                      <w:b/>
                                      <w:color w:val="FFFFFF" w:themeColor="background1"/>
                                      <w:sz w:val="12"/>
                                    </w:rPr>
                                  </w:pPr>
                                  <w:r>
                                    <w:rPr>
                                      <w:b/>
                                      <w:color w:val="FFFFFF" w:themeColor="background1"/>
                                      <w:sz w:val="12"/>
                                    </w:rPr>
                                    <w:t>Engineers</w:t>
                                  </w:r>
                                </w:p>
                                <w:p w:rsidR="001738ED" w:rsidRPr="00320BA8" w:rsidRDefault="001738ED" w:rsidP="001738ED">
                                  <w:pPr>
                                    <w:jc w:val="center"/>
                                    <w:rPr>
                                      <w:b/>
                                      <w:color w:val="FFFFFF" w:themeColor="background1"/>
                                      <w:sz w:val="12"/>
                                    </w:rPr>
                                  </w:pPr>
                                  <w:r>
                                    <w:rPr>
                                      <w:b/>
                                      <w:color w:val="FFFFFF" w:themeColor="background1"/>
                                      <w:sz w:val="12"/>
                                    </w:rPr>
                                    <w:t>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left:0;text-align:left;margin-left:292.5pt;margin-top:-.1pt;width:59.9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" fillcolor="#002060" strokeweight=".5pt">
                      <v:textbox>
                        <w:txbxContent>
                          <w:p w:rsidR="001738ED" w:rsidRPr="00320BA8" w:rsidRDefault="001738ED" w:rsidP="001738ED">
                            <w:pPr>
                              <w:jc w:val="center"/>
                              <w:rPr>
                                <w:b/>
                                <w:color w:val="FFFFFF" w:themeColor="background1"/>
                                <w:sz w:val="12"/>
                              </w:rPr>
                            </w:pPr>
                            <w:r>
                              <w:rPr>
                                <w:b/>
                                <w:color w:val="FFFFFF" w:themeColor="background1"/>
                                <w:sz w:val="12"/>
                              </w:rPr>
                              <w:t>Engineers</w:t>
                            </w:r>
                          </w:p>
                          <w:p w:rsidR="001738ED" w:rsidRPr="00320BA8" w:rsidRDefault="001738ED" w:rsidP="001738ED">
                            <w:pPr>
                              <w:jc w:val="center"/>
                              <w:rPr>
                                <w:b/>
                                <w:color w:val="FFFFFF" w:themeColor="background1"/>
                                <w:sz w:val="12"/>
                              </w:rPr>
                            </w:pPr>
                            <w:r>
                              <w:rPr>
                                <w:b/>
                                <w:color w:val="FFFFFF" w:themeColor="background1"/>
                                <w:sz w:val="12"/>
                              </w:rPr>
                              <w:t>Officer</w:t>
                            </w:r>
                          </w:p>
                        </w:txbxContent>
                      </v:textbox>
                    </v:shape>
                  </w:pict>
                </mc:Fallback>
              </mc:AlternateContent>
            </w:r>
            <w:r>
              <w:rPr>
                <w:rFonts w:cs="Arial"/>
                <w:b/>
                <w:noProof/>
                <w:sz w:val="6"/>
                <w:szCs w:val="20"/>
                <w:lang w:val="en-GB" w:eastAsia="en-GB"/>
              </w:rPr>
              <mc:AlternateContent>
                <mc:Choice Requires="wps">
                  <w:drawing>
                    <wp:anchor distT="0" distB="0" distL="114300" distR="114300" simplePos="0" relativeHeight="251679744" behindDoc="0" locked="0" layoutInCell="1" allowOverlap="1" wp14:anchorId="410F8C0D" wp14:editId="0C7C98C1">
                      <wp:simplePos x="0" y="0"/>
                      <wp:positionH relativeFrom="column">
                        <wp:posOffset>648970</wp:posOffset>
                      </wp:positionH>
                      <wp:positionV relativeFrom="paragraph">
                        <wp:posOffset>33655</wp:posOffset>
                      </wp:positionV>
                      <wp:extent cx="760730" cy="182880"/>
                      <wp:effectExtent l="0" t="0" r="20320" b="26670"/>
                      <wp:wrapNone/>
                      <wp:docPr id="16" name="Text Box 16"/>
                      <wp:cNvGraphicFramePr/>
                      <a:graphic xmlns:a="http://schemas.openxmlformats.org/drawingml/2006/main">
                        <a:graphicData uri="http://schemas.microsoft.com/office/word/2010/wordprocessingShape">
                          <wps:wsp>
                            <wps:cNvSpPr txBox="1"/>
                            <wps:spPr>
                              <a:xfrm>
                                <a:off x="0" y="0"/>
                                <a:ext cx="760730" cy="182880"/>
                              </a:xfrm>
                              <a:prstGeom prst="rect">
                                <a:avLst/>
                              </a:prstGeom>
                              <a:solidFill>
                                <a:srgbClr val="002060"/>
                              </a:solidFill>
                              <a:ln w="6350">
                                <a:solidFill>
                                  <a:prstClr val="black"/>
                                </a:solidFill>
                              </a:ln>
                              <a:effectLst/>
                            </wps:spPr>
                            <wps:txbx>
                              <w:txbxContent>
                                <w:p w:rsidR="001738ED" w:rsidRPr="00320BA8" w:rsidRDefault="001738ED" w:rsidP="001738ED">
                                  <w:pPr>
                                    <w:jc w:val="center"/>
                                    <w:rPr>
                                      <w:b/>
                                      <w:color w:val="FFFFFF" w:themeColor="background1"/>
                                      <w:sz w:val="12"/>
                                    </w:rPr>
                                  </w:pPr>
                                  <w:r>
                                    <w:rPr>
                                      <w:b/>
                                      <w:color w:val="FFFFFF" w:themeColor="background1"/>
                                      <w:sz w:val="12"/>
                                    </w:rPr>
                                    <w:t>Engineers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9" type="#_x0000_t202" style="position:absolute;left:0;text-align:left;margin-left:51.1pt;margin-top:2.65pt;width:59.9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" fillcolor="#002060" strokeweight=".5pt">
                      <v:textbox>
                        <w:txbxContent>
                          <w:p w:rsidR="001738ED" w:rsidRPr="00320BA8" w:rsidRDefault="001738ED" w:rsidP="001738ED">
                            <w:pPr>
                              <w:jc w:val="center"/>
                              <w:rPr>
                                <w:b/>
                                <w:color w:val="FFFFFF" w:themeColor="background1"/>
                                <w:sz w:val="12"/>
                              </w:rPr>
                            </w:pPr>
                            <w:r>
                              <w:rPr>
                                <w:b/>
                                <w:color w:val="FFFFFF" w:themeColor="background1"/>
                                <w:sz w:val="12"/>
                              </w:rPr>
                              <w:t>Engineers</w:t>
                            </w:r>
                          </w:p>
                        </w:txbxContent>
                      </v:textbox>
                    </v:shape>
                  </w:pict>
                </mc:Fallback>
              </mc:AlternateContent>
            </w:r>
          </w:p>
          <w:p w:rsidR="001738ED" w:rsidRDefault="001738ED" w:rsidP="001738ED">
            <w:pPr>
              <w:spacing w:after="40"/>
              <w:jc w:val="center"/>
              <w:rPr>
                <w:noProof/>
                <w:color w:val="FF0000"/>
                <w:lang w:val="en-GB" w:eastAsia="en-GB"/>
              </w:rPr>
            </w:pPr>
          </w:p>
          <w:p w:rsidR="00366A73" w:rsidRPr="00745A24" w:rsidRDefault="00366A73" w:rsidP="00366A73">
            <w:pPr>
              <w:spacing w:after="40"/>
              <w:jc w:val="center"/>
              <w:rPr>
                <w:rFonts w:cs="Arial"/>
                <w:noProof/>
                <w:color w:val="FF0000"/>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9B3948" w:rsidRPr="00E0389F" w:rsidRDefault="00E0760E" w:rsidP="009B3948">
            <w:pPr>
              <w:numPr>
                <w:ilvl w:val="0"/>
                <w:numId w:val="3"/>
              </w:numPr>
              <w:spacing w:before="40" w:after="40"/>
              <w:jc w:val="left"/>
              <w:rPr>
                <w:rFonts w:cs="Arial"/>
                <w:color w:val="FF0000"/>
                <w:szCs w:val="20"/>
              </w:rPr>
            </w:pPr>
            <w:r>
              <w:rPr>
                <w:rFonts w:cs="Arial"/>
                <w:color w:val="000000" w:themeColor="text1"/>
                <w:szCs w:val="20"/>
              </w:rPr>
              <w:lastRenderedPageBreak/>
              <w:t>Ensure the c</w:t>
            </w:r>
            <w:r w:rsidR="009B3948">
              <w:rPr>
                <w:rFonts w:cs="Arial"/>
                <w:color w:val="000000" w:themeColor="text1"/>
                <w:szCs w:val="20"/>
              </w:rPr>
              <w:t>ompletion of statutory maintenance and reactive tasks within permitted time frames</w:t>
            </w:r>
            <w:r w:rsidR="00E0389F">
              <w:rPr>
                <w:rFonts w:cs="Arial"/>
                <w:color w:val="000000" w:themeColor="text1"/>
                <w:szCs w:val="20"/>
              </w:rPr>
              <w:t xml:space="preserve"> so that </w:t>
            </w:r>
            <w:r w:rsidR="009B3948">
              <w:rPr>
                <w:rFonts w:cs="Arial"/>
                <w:color w:val="000000" w:themeColor="text1"/>
                <w:szCs w:val="20"/>
              </w:rPr>
              <w:t>punitive deductions are minimized</w:t>
            </w:r>
          </w:p>
          <w:p w:rsidR="00E0389F" w:rsidRPr="009B3948" w:rsidRDefault="00E0389F" w:rsidP="009B3948">
            <w:pPr>
              <w:numPr>
                <w:ilvl w:val="0"/>
                <w:numId w:val="3"/>
              </w:numPr>
              <w:spacing w:before="40" w:after="40"/>
              <w:jc w:val="left"/>
              <w:rPr>
                <w:rFonts w:cs="Arial"/>
                <w:color w:val="FF0000"/>
                <w:szCs w:val="20"/>
              </w:rPr>
            </w:pPr>
            <w:r>
              <w:rPr>
                <w:rFonts w:cs="Arial"/>
                <w:color w:val="000000" w:themeColor="text1"/>
                <w:szCs w:val="20"/>
              </w:rPr>
              <w:t>Mitigating any risk that arises from the non-completion of statutory tasks</w:t>
            </w:r>
          </w:p>
          <w:p w:rsidR="00745A24" w:rsidRPr="00745A24" w:rsidRDefault="009B3948" w:rsidP="00EA4C16">
            <w:pPr>
              <w:numPr>
                <w:ilvl w:val="0"/>
                <w:numId w:val="3"/>
              </w:numPr>
              <w:spacing w:before="40" w:after="40"/>
              <w:jc w:val="left"/>
              <w:rPr>
                <w:rFonts w:cs="Arial"/>
                <w:color w:val="FF0000"/>
                <w:szCs w:val="20"/>
              </w:rPr>
            </w:pPr>
            <w:r>
              <w:rPr>
                <w:rFonts w:cs="Arial"/>
                <w:color w:val="000000" w:themeColor="text1"/>
                <w:szCs w:val="20"/>
              </w:rPr>
              <w:t>The timely updating of the Management Information System with work completion data</w:t>
            </w:r>
          </w:p>
          <w:p w:rsidR="009B3948" w:rsidRPr="009B3948" w:rsidRDefault="00E0760E" w:rsidP="009B3948">
            <w:pPr>
              <w:numPr>
                <w:ilvl w:val="0"/>
                <w:numId w:val="3"/>
              </w:numPr>
              <w:spacing w:before="40" w:after="40"/>
              <w:jc w:val="left"/>
              <w:rPr>
                <w:rFonts w:cs="Arial"/>
                <w:color w:val="FF0000"/>
                <w:szCs w:val="20"/>
              </w:rPr>
            </w:pPr>
            <w:r>
              <w:rPr>
                <w:rFonts w:cs="Arial"/>
                <w:color w:val="000000" w:themeColor="text1"/>
                <w:szCs w:val="20"/>
              </w:rPr>
              <w:t xml:space="preserve">Managing the coordination of </w:t>
            </w:r>
            <w:r w:rsidR="00E0389F">
              <w:rPr>
                <w:rFonts w:cs="Arial"/>
                <w:color w:val="000000" w:themeColor="text1"/>
                <w:szCs w:val="20"/>
              </w:rPr>
              <w:t>building access</w:t>
            </w:r>
            <w:r w:rsidR="009B3948">
              <w:rPr>
                <w:rFonts w:cs="Arial"/>
                <w:color w:val="000000" w:themeColor="text1"/>
                <w:szCs w:val="20"/>
              </w:rPr>
              <w:t xml:space="preserve"> with </w:t>
            </w:r>
            <w:r>
              <w:rPr>
                <w:rFonts w:cs="Arial"/>
                <w:color w:val="000000" w:themeColor="text1"/>
                <w:szCs w:val="20"/>
              </w:rPr>
              <w:t xml:space="preserve">the </w:t>
            </w:r>
            <w:r w:rsidR="009B3948">
              <w:rPr>
                <w:rFonts w:cs="Arial"/>
                <w:color w:val="000000" w:themeColor="text1"/>
                <w:szCs w:val="20"/>
              </w:rPr>
              <w:t>customer</w:t>
            </w:r>
          </w:p>
          <w:p w:rsidR="009B3948" w:rsidRPr="009B3948" w:rsidRDefault="009B3948" w:rsidP="009B3948">
            <w:pPr>
              <w:numPr>
                <w:ilvl w:val="0"/>
                <w:numId w:val="3"/>
              </w:numPr>
              <w:spacing w:before="40" w:after="40"/>
              <w:jc w:val="left"/>
              <w:rPr>
                <w:rFonts w:cs="Arial"/>
                <w:color w:val="FF0000"/>
                <w:szCs w:val="20"/>
              </w:rPr>
            </w:pPr>
            <w:r>
              <w:rPr>
                <w:rFonts w:cs="Arial"/>
                <w:color w:val="000000" w:themeColor="text1"/>
                <w:szCs w:val="20"/>
              </w:rPr>
              <w:t>Ensuring that the delivered service is deemed Value For Money in terms of time quality and cost</w:t>
            </w: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745A24" w:rsidRPr="0047297B" w:rsidRDefault="0047297B" w:rsidP="0044230A">
            <w:pPr>
              <w:pStyle w:val="ListParagraph"/>
              <w:numPr>
                <w:ilvl w:val="0"/>
                <w:numId w:val="14"/>
              </w:numPr>
              <w:rPr>
                <w:rFonts w:cs="Arial"/>
                <w:color w:val="000000" w:themeColor="text1"/>
                <w:szCs w:val="20"/>
                <w:lang w:val="en-GB"/>
              </w:rPr>
            </w:pPr>
            <w:r>
              <w:rPr>
                <w:szCs w:val="18"/>
              </w:rPr>
              <w:t>To manage t</w:t>
            </w:r>
            <w:r w:rsidR="00E0760E">
              <w:rPr>
                <w:szCs w:val="18"/>
              </w:rPr>
              <w:t>he Service Delivery Team</w:t>
            </w:r>
            <w:r>
              <w:rPr>
                <w:szCs w:val="18"/>
              </w:rPr>
              <w:t xml:space="preserve"> ensuring</w:t>
            </w:r>
            <w:r w:rsidR="00C5131F" w:rsidRPr="00187410">
              <w:rPr>
                <w:szCs w:val="18"/>
              </w:rPr>
              <w:t xml:space="preserve"> the corr</w:t>
            </w:r>
            <w:r w:rsidR="00E0760E">
              <w:rPr>
                <w:szCs w:val="18"/>
              </w:rPr>
              <w:t xml:space="preserve">ect number/skill mix of </w:t>
            </w:r>
            <w:proofErr w:type="spellStart"/>
            <w:r w:rsidR="00E0760E">
              <w:rPr>
                <w:szCs w:val="18"/>
              </w:rPr>
              <w:t>colleauges</w:t>
            </w:r>
            <w:proofErr w:type="spellEnd"/>
            <w:r>
              <w:rPr>
                <w:szCs w:val="18"/>
              </w:rPr>
              <w:t xml:space="preserve"> and subcontractors to meet demand </w:t>
            </w:r>
            <w:r w:rsidR="00C5131F" w:rsidRPr="00187410">
              <w:rPr>
                <w:szCs w:val="18"/>
              </w:rPr>
              <w:t xml:space="preserve">ensuring the </w:t>
            </w:r>
            <w:proofErr w:type="spellStart"/>
            <w:r w:rsidR="00C5131F" w:rsidRPr="00187410">
              <w:rPr>
                <w:szCs w:val="18"/>
              </w:rPr>
              <w:t>organisation</w:t>
            </w:r>
            <w:proofErr w:type="spellEnd"/>
            <w:r w:rsidR="00C5131F" w:rsidRPr="00187410">
              <w:rPr>
                <w:szCs w:val="18"/>
              </w:rPr>
              <w:t xml:space="preserve"> is able to deliver its service obligations at all times in an efficient manner</w:t>
            </w:r>
          </w:p>
          <w:p w:rsidR="0047297B" w:rsidRPr="0047297B" w:rsidRDefault="0047297B" w:rsidP="0044230A">
            <w:pPr>
              <w:pStyle w:val="ListParagraph"/>
              <w:numPr>
                <w:ilvl w:val="0"/>
                <w:numId w:val="14"/>
              </w:numPr>
              <w:rPr>
                <w:rFonts w:cs="Arial"/>
                <w:color w:val="000000" w:themeColor="text1"/>
                <w:szCs w:val="20"/>
                <w:lang w:val="en-GB"/>
              </w:rPr>
            </w:pPr>
            <w:r>
              <w:rPr>
                <w:szCs w:val="18"/>
              </w:rPr>
              <w:t>Establish, maintain and manage a fit for purpose supply chain</w:t>
            </w:r>
          </w:p>
          <w:p w:rsidR="00B375F2" w:rsidRPr="000022CF" w:rsidRDefault="0047297B" w:rsidP="000022CF">
            <w:pPr>
              <w:pStyle w:val="ListParagraph"/>
              <w:numPr>
                <w:ilvl w:val="0"/>
                <w:numId w:val="14"/>
              </w:numPr>
              <w:rPr>
                <w:rFonts w:cs="Arial"/>
                <w:color w:val="000000" w:themeColor="text1"/>
                <w:szCs w:val="20"/>
                <w:lang w:val="en-GB"/>
              </w:rPr>
            </w:pPr>
            <w:r>
              <w:rPr>
                <w:szCs w:val="18"/>
              </w:rPr>
              <w:t xml:space="preserve">Production of robust business cases to reduce bought in services and increase </w:t>
            </w:r>
            <w:proofErr w:type="spellStart"/>
            <w:r>
              <w:rPr>
                <w:szCs w:val="18"/>
              </w:rPr>
              <w:t>self delivery</w:t>
            </w:r>
            <w:proofErr w:type="spellEnd"/>
          </w:p>
          <w:p w:rsidR="00C5131F" w:rsidRDefault="00C5131F" w:rsidP="0044230A">
            <w:pPr>
              <w:pStyle w:val="ListParagraph"/>
              <w:numPr>
                <w:ilvl w:val="0"/>
                <w:numId w:val="14"/>
              </w:numPr>
              <w:rPr>
                <w:szCs w:val="18"/>
              </w:rPr>
            </w:pPr>
            <w:r w:rsidRPr="00F636D4">
              <w:rPr>
                <w:szCs w:val="18"/>
              </w:rPr>
              <w:t>To undertake inspections to ensure quality standards, both in terms of workmanship and materials, are maintai</w:t>
            </w:r>
            <w:r w:rsidR="00114906">
              <w:rPr>
                <w:szCs w:val="18"/>
              </w:rPr>
              <w:t>ned and ensure that any actions arising are completed</w:t>
            </w:r>
          </w:p>
          <w:p w:rsidR="00C5131F" w:rsidRPr="00C5131F" w:rsidRDefault="00C5131F" w:rsidP="0044230A">
            <w:pPr>
              <w:pStyle w:val="ListParagraph"/>
              <w:numPr>
                <w:ilvl w:val="0"/>
                <w:numId w:val="14"/>
              </w:numPr>
              <w:rPr>
                <w:rFonts w:cs="Arial"/>
                <w:color w:val="000000" w:themeColor="text1"/>
                <w:szCs w:val="20"/>
                <w:lang w:val="en-GB"/>
              </w:rPr>
            </w:pPr>
            <w:r>
              <w:rPr>
                <w:szCs w:val="18"/>
              </w:rPr>
              <w:t>Ensure policies and procedures are established and implement</w:t>
            </w:r>
            <w:r w:rsidR="0047297B">
              <w:rPr>
                <w:szCs w:val="18"/>
              </w:rPr>
              <w:t>ed to make cer</w:t>
            </w:r>
            <w:r w:rsidR="000022CF">
              <w:rPr>
                <w:szCs w:val="18"/>
              </w:rPr>
              <w:t xml:space="preserve">tain all </w:t>
            </w:r>
            <w:r w:rsidR="0047297B">
              <w:rPr>
                <w:szCs w:val="18"/>
              </w:rPr>
              <w:t xml:space="preserve">tasks </w:t>
            </w:r>
            <w:r>
              <w:rPr>
                <w:szCs w:val="18"/>
              </w:rPr>
              <w:t>are completed</w:t>
            </w:r>
            <w:r w:rsidR="00114906">
              <w:rPr>
                <w:szCs w:val="18"/>
              </w:rPr>
              <w:t xml:space="preserve"> within the required contractual timeframes</w:t>
            </w:r>
          </w:p>
          <w:p w:rsidR="00C5131F" w:rsidRPr="00C5131F" w:rsidRDefault="00C5131F" w:rsidP="0044230A">
            <w:pPr>
              <w:pStyle w:val="ListParagraph"/>
              <w:numPr>
                <w:ilvl w:val="0"/>
                <w:numId w:val="14"/>
              </w:numPr>
              <w:rPr>
                <w:rFonts w:cs="Arial"/>
                <w:color w:val="000000" w:themeColor="text1"/>
                <w:szCs w:val="20"/>
                <w:lang w:val="en-GB"/>
              </w:rPr>
            </w:pPr>
            <w:r w:rsidRPr="000C02FC">
              <w:rPr>
                <w:szCs w:val="18"/>
              </w:rPr>
              <w:t>Attendin</w:t>
            </w:r>
            <w:r w:rsidR="007755DE">
              <w:rPr>
                <w:szCs w:val="18"/>
              </w:rPr>
              <w:t>g meetings as directed with RMPA, CMT and Garrison</w:t>
            </w:r>
            <w:r w:rsidRPr="000C02FC">
              <w:rPr>
                <w:szCs w:val="18"/>
              </w:rPr>
              <w:t xml:space="preserve"> to discuss works programming</w:t>
            </w:r>
            <w:r w:rsidR="007755DE">
              <w:rPr>
                <w:szCs w:val="18"/>
              </w:rPr>
              <w:t xml:space="preserve"> and progress</w:t>
            </w:r>
          </w:p>
          <w:p w:rsidR="00C5131F" w:rsidRPr="0012664C" w:rsidRDefault="00C5131F" w:rsidP="0044230A">
            <w:pPr>
              <w:pStyle w:val="ListParagraph"/>
              <w:numPr>
                <w:ilvl w:val="0"/>
                <w:numId w:val="14"/>
              </w:numPr>
              <w:rPr>
                <w:szCs w:val="18"/>
              </w:rPr>
            </w:pPr>
            <w:r w:rsidRPr="000C02FC">
              <w:rPr>
                <w:szCs w:val="18"/>
              </w:rPr>
              <w:t xml:space="preserve">Providing advice and assistance on all works </w:t>
            </w:r>
            <w:r>
              <w:rPr>
                <w:szCs w:val="18"/>
              </w:rPr>
              <w:t xml:space="preserve">and </w:t>
            </w:r>
            <w:r w:rsidR="007755DE">
              <w:rPr>
                <w:szCs w:val="18"/>
              </w:rPr>
              <w:t>issues to the Technical Services department and where appropriate RMPA, CMT and Garrison</w:t>
            </w:r>
          </w:p>
          <w:p w:rsidR="00C5131F" w:rsidRPr="000C02FC" w:rsidRDefault="00114906" w:rsidP="0044230A">
            <w:pPr>
              <w:pStyle w:val="ListParagraph"/>
              <w:numPr>
                <w:ilvl w:val="0"/>
                <w:numId w:val="14"/>
              </w:numPr>
              <w:rPr>
                <w:szCs w:val="18"/>
              </w:rPr>
            </w:pPr>
            <w:r>
              <w:rPr>
                <w:szCs w:val="18"/>
              </w:rPr>
              <w:t xml:space="preserve">Work </w:t>
            </w:r>
            <w:r w:rsidR="00C5131F">
              <w:rPr>
                <w:szCs w:val="18"/>
              </w:rPr>
              <w:t xml:space="preserve">closely </w:t>
            </w:r>
            <w:r w:rsidR="00C5131F" w:rsidRPr="000C02FC">
              <w:rPr>
                <w:szCs w:val="18"/>
              </w:rPr>
              <w:t xml:space="preserve">with the Helpdesk </w:t>
            </w:r>
            <w:r w:rsidR="00C5131F">
              <w:rPr>
                <w:szCs w:val="18"/>
              </w:rPr>
              <w:t xml:space="preserve">team to resolve all </w:t>
            </w:r>
            <w:r>
              <w:rPr>
                <w:szCs w:val="18"/>
              </w:rPr>
              <w:t>technical enquiries</w:t>
            </w:r>
          </w:p>
          <w:p w:rsidR="00C5131F" w:rsidRPr="00C5131F" w:rsidRDefault="00E0389F" w:rsidP="0044230A">
            <w:pPr>
              <w:pStyle w:val="ListParagraph"/>
              <w:numPr>
                <w:ilvl w:val="0"/>
                <w:numId w:val="14"/>
              </w:numPr>
              <w:rPr>
                <w:rFonts w:cs="Arial"/>
                <w:color w:val="000000" w:themeColor="text1"/>
                <w:szCs w:val="20"/>
                <w:lang w:val="en-GB"/>
              </w:rPr>
            </w:pPr>
            <w:r>
              <w:rPr>
                <w:szCs w:val="18"/>
              </w:rPr>
              <w:t xml:space="preserve">Support </w:t>
            </w:r>
            <w:r w:rsidR="007755DE">
              <w:rPr>
                <w:szCs w:val="18"/>
              </w:rPr>
              <w:t xml:space="preserve">the pursuance of </w:t>
            </w:r>
            <w:r w:rsidR="00C5131F">
              <w:rPr>
                <w:szCs w:val="18"/>
              </w:rPr>
              <w:t>construction related latent defects with SRML and RMPA through detail</w:t>
            </w:r>
            <w:r>
              <w:rPr>
                <w:szCs w:val="18"/>
              </w:rPr>
              <w:t>ed fault analysis and contribution to</w:t>
            </w:r>
            <w:r w:rsidR="00C5131F">
              <w:rPr>
                <w:szCs w:val="18"/>
              </w:rPr>
              <w:t xml:space="preserve"> robust business cases</w:t>
            </w:r>
            <w:r>
              <w:rPr>
                <w:szCs w:val="18"/>
              </w:rPr>
              <w:t xml:space="preserve"> that clearly highlight</w:t>
            </w:r>
            <w:r w:rsidR="00C5131F">
              <w:rPr>
                <w:szCs w:val="18"/>
              </w:rPr>
              <w:t xml:space="preserve"> the latent defect with a view to removin</w:t>
            </w:r>
            <w:r>
              <w:rPr>
                <w:szCs w:val="18"/>
              </w:rPr>
              <w:t>g/</w:t>
            </w:r>
            <w:proofErr w:type="spellStart"/>
            <w:r>
              <w:rPr>
                <w:szCs w:val="18"/>
              </w:rPr>
              <w:t>minimising</w:t>
            </w:r>
            <w:proofErr w:type="spellEnd"/>
            <w:r>
              <w:rPr>
                <w:szCs w:val="18"/>
              </w:rPr>
              <w:t xml:space="preserve"> </w:t>
            </w:r>
            <w:proofErr w:type="spellStart"/>
            <w:r>
              <w:rPr>
                <w:szCs w:val="18"/>
              </w:rPr>
              <w:t>Sodexo</w:t>
            </w:r>
            <w:proofErr w:type="spellEnd"/>
            <w:r>
              <w:rPr>
                <w:szCs w:val="18"/>
              </w:rPr>
              <w:t xml:space="preserve"> </w:t>
            </w:r>
            <w:r w:rsidR="00C5131F">
              <w:rPr>
                <w:szCs w:val="18"/>
              </w:rPr>
              <w:t>risk</w:t>
            </w:r>
          </w:p>
          <w:p w:rsidR="00C5131F" w:rsidRPr="00C5131F" w:rsidRDefault="00E0389F" w:rsidP="0044230A">
            <w:pPr>
              <w:pStyle w:val="ListParagraph"/>
              <w:numPr>
                <w:ilvl w:val="0"/>
                <w:numId w:val="14"/>
              </w:numPr>
              <w:rPr>
                <w:rFonts w:cs="Arial"/>
                <w:color w:val="000000" w:themeColor="text1"/>
                <w:szCs w:val="20"/>
                <w:lang w:val="en-GB"/>
              </w:rPr>
            </w:pPr>
            <w:r>
              <w:rPr>
                <w:szCs w:val="18"/>
              </w:rPr>
              <w:t>Developing, i</w:t>
            </w:r>
            <w:r w:rsidR="00C5131F" w:rsidRPr="000C02FC">
              <w:rPr>
                <w:szCs w:val="18"/>
              </w:rPr>
              <w:t xml:space="preserve">mplementing and </w:t>
            </w:r>
            <w:r>
              <w:rPr>
                <w:szCs w:val="18"/>
              </w:rPr>
              <w:t xml:space="preserve">managing </w:t>
            </w:r>
            <w:r w:rsidR="00C5131F">
              <w:rPr>
                <w:szCs w:val="18"/>
              </w:rPr>
              <w:t xml:space="preserve">processes, systems, </w:t>
            </w:r>
            <w:r w:rsidR="00C5131F" w:rsidRPr="000C02FC">
              <w:rPr>
                <w:szCs w:val="18"/>
              </w:rPr>
              <w:t xml:space="preserve">resources </w:t>
            </w:r>
            <w:r w:rsidR="00C5131F">
              <w:rPr>
                <w:szCs w:val="18"/>
              </w:rPr>
              <w:t xml:space="preserve">and reporting </w:t>
            </w:r>
            <w:r w:rsidR="007755DE">
              <w:rPr>
                <w:szCs w:val="18"/>
              </w:rPr>
              <w:t xml:space="preserve">required to meet the </w:t>
            </w:r>
            <w:r w:rsidR="00C5131F" w:rsidRPr="000C02FC">
              <w:rPr>
                <w:szCs w:val="18"/>
              </w:rPr>
              <w:t>performance and service criteria</w:t>
            </w:r>
            <w:r>
              <w:rPr>
                <w:szCs w:val="18"/>
              </w:rPr>
              <w:t xml:space="preserve"> of the contract,</w:t>
            </w:r>
            <w:r w:rsidR="00C5131F" w:rsidRPr="000C02FC">
              <w:rPr>
                <w:szCs w:val="18"/>
              </w:rPr>
              <w:t xml:space="preserve"> whilst ensurin</w:t>
            </w:r>
            <w:r w:rsidR="00114906">
              <w:rPr>
                <w:szCs w:val="18"/>
              </w:rPr>
              <w:t>g compliance with</w:t>
            </w:r>
            <w:r w:rsidR="0096780A">
              <w:rPr>
                <w:szCs w:val="18"/>
              </w:rPr>
              <w:t xml:space="preserve"> contractual and Sodexo governan</w:t>
            </w:r>
            <w:r w:rsidR="00114906">
              <w:rPr>
                <w:szCs w:val="18"/>
              </w:rPr>
              <w:t>ce</w:t>
            </w:r>
          </w:p>
          <w:p w:rsidR="00C5131F" w:rsidRPr="000C02FC" w:rsidRDefault="00C5131F" w:rsidP="0044230A">
            <w:pPr>
              <w:pStyle w:val="ListParagraph"/>
              <w:numPr>
                <w:ilvl w:val="0"/>
                <w:numId w:val="14"/>
              </w:numPr>
              <w:rPr>
                <w:szCs w:val="18"/>
              </w:rPr>
            </w:pPr>
            <w:r>
              <w:rPr>
                <w:szCs w:val="18"/>
              </w:rPr>
              <w:t xml:space="preserve">Provide </w:t>
            </w:r>
            <w:r w:rsidR="007755DE">
              <w:rPr>
                <w:szCs w:val="18"/>
              </w:rPr>
              <w:t xml:space="preserve">support in the production of </w:t>
            </w:r>
            <w:r>
              <w:rPr>
                <w:szCs w:val="18"/>
              </w:rPr>
              <w:t>robu</w:t>
            </w:r>
            <w:r w:rsidR="007755DE">
              <w:rPr>
                <w:szCs w:val="18"/>
              </w:rPr>
              <w:t xml:space="preserve">st business cases for </w:t>
            </w:r>
            <w:r>
              <w:rPr>
                <w:szCs w:val="18"/>
              </w:rPr>
              <w:t>Lifecycle</w:t>
            </w:r>
            <w:r w:rsidR="007755DE">
              <w:rPr>
                <w:szCs w:val="18"/>
              </w:rPr>
              <w:t xml:space="preserve"> Replacement</w:t>
            </w:r>
            <w:r>
              <w:rPr>
                <w:szCs w:val="18"/>
              </w:rPr>
              <w:t xml:space="preserve"> Works</w:t>
            </w:r>
          </w:p>
          <w:p w:rsidR="0044230A" w:rsidRPr="0044230A" w:rsidRDefault="00114906" w:rsidP="0044230A">
            <w:pPr>
              <w:pStyle w:val="ListParagraph"/>
              <w:numPr>
                <w:ilvl w:val="0"/>
                <w:numId w:val="14"/>
              </w:numPr>
              <w:rPr>
                <w:rFonts w:cs="Arial"/>
                <w:color w:val="000000" w:themeColor="text1"/>
                <w:szCs w:val="20"/>
                <w:lang w:val="en-GB"/>
              </w:rPr>
            </w:pPr>
            <w:r>
              <w:rPr>
                <w:rFonts w:cs="Arial"/>
              </w:rPr>
              <w:t xml:space="preserve">Support </w:t>
            </w:r>
            <w:r w:rsidR="0044230A" w:rsidRPr="001D56FE">
              <w:rPr>
                <w:rFonts w:cs="Arial"/>
              </w:rPr>
              <w:t>the cost recovery of Barrack Damages through the timely and accurate completion of worksheets and provide contextual evidence where necessary</w:t>
            </w:r>
          </w:p>
          <w:p w:rsidR="0044230A" w:rsidRDefault="0044230A" w:rsidP="0044230A">
            <w:pPr>
              <w:numPr>
                <w:ilvl w:val="0"/>
                <w:numId w:val="14"/>
              </w:numPr>
              <w:jc w:val="left"/>
              <w:rPr>
                <w:rFonts w:cs="Arial"/>
              </w:rPr>
            </w:pPr>
            <w:r>
              <w:rPr>
                <w:rFonts w:cs="Arial"/>
              </w:rPr>
              <w:t>Provide mon</w:t>
            </w:r>
            <w:r w:rsidR="00114906">
              <w:rPr>
                <w:rFonts w:cs="Arial"/>
              </w:rPr>
              <w:t>thly KPI reports on performance</w:t>
            </w:r>
          </w:p>
          <w:p w:rsidR="0044230A" w:rsidRDefault="00114906" w:rsidP="0044230A">
            <w:pPr>
              <w:numPr>
                <w:ilvl w:val="0"/>
                <w:numId w:val="14"/>
              </w:numPr>
              <w:jc w:val="left"/>
              <w:rPr>
                <w:rFonts w:cs="Arial"/>
              </w:rPr>
            </w:pPr>
            <w:r>
              <w:rPr>
                <w:rFonts w:cs="Arial"/>
              </w:rPr>
              <w:t>Support the population of the Management Information System</w:t>
            </w:r>
            <w:r w:rsidR="0044230A">
              <w:rPr>
                <w:rFonts w:cs="Arial"/>
              </w:rPr>
              <w:t xml:space="preserve"> to ensure it is fully and correctly populated with all assets, job plans, programming a</w:t>
            </w:r>
            <w:r w:rsidR="0096780A">
              <w:rPr>
                <w:rFonts w:cs="Arial"/>
              </w:rPr>
              <w:t xml:space="preserve">nd sequencing of </w:t>
            </w:r>
            <w:r w:rsidR="0044230A">
              <w:rPr>
                <w:rFonts w:cs="Arial"/>
              </w:rPr>
              <w:t>maintenance activities</w:t>
            </w:r>
          </w:p>
          <w:p w:rsidR="0044230A" w:rsidRDefault="0044230A" w:rsidP="0044230A">
            <w:pPr>
              <w:numPr>
                <w:ilvl w:val="0"/>
                <w:numId w:val="14"/>
              </w:numPr>
              <w:jc w:val="left"/>
              <w:rPr>
                <w:rFonts w:cs="Arial"/>
              </w:rPr>
            </w:pPr>
            <w:r>
              <w:rPr>
                <w:rFonts w:cs="Arial"/>
              </w:rPr>
              <w:t>Demonstrate ownership and control of specialist supplier</w:t>
            </w:r>
            <w:r w:rsidR="00E0389F">
              <w:rPr>
                <w:rFonts w:cs="Arial"/>
              </w:rPr>
              <w:t xml:space="preserve">s required to complete </w:t>
            </w:r>
            <w:r>
              <w:rPr>
                <w:rFonts w:cs="Arial"/>
              </w:rPr>
              <w:t>works</w:t>
            </w:r>
          </w:p>
          <w:p w:rsidR="0044230A" w:rsidRDefault="0044230A" w:rsidP="0044230A">
            <w:pPr>
              <w:numPr>
                <w:ilvl w:val="0"/>
                <w:numId w:val="14"/>
              </w:numPr>
              <w:jc w:val="left"/>
              <w:rPr>
                <w:rFonts w:cs="Arial"/>
              </w:rPr>
            </w:pPr>
            <w:r>
              <w:rPr>
                <w:rFonts w:cs="Arial"/>
              </w:rPr>
              <w:t xml:space="preserve">Drive down </w:t>
            </w:r>
            <w:r w:rsidR="0096780A">
              <w:rPr>
                <w:rFonts w:cs="Arial"/>
              </w:rPr>
              <w:t xml:space="preserve">both subcontractor and </w:t>
            </w:r>
            <w:r>
              <w:rPr>
                <w:rFonts w:cs="Arial"/>
              </w:rPr>
              <w:t>supplier costs through effective an</w:t>
            </w:r>
            <w:r w:rsidR="0096780A">
              <w:rPr>
                <w:rFonts w:cs="Arial"/>
              </w:rPr>
              <w:t>d robust tendering</w:t>
            </w:r>
          </w:p>
          <w:p w:rsidR="0044230A" w:rsidRDefault="0096780A" w:rsidP="0044230A">
            <w:pPr>
              <w:numPr>
                <w:ilvl w:val="0"/>
                <w:numId w:val="14"/>
              </w:numPr>
              <w:jc w:val="left"/>
              <w:rPr>
                <w:rFonts w:cs="Arial"/>
              </w:rPr>
            </w:pPr>
            <w:r>
              <w:rPr>
                <w:rFonts w:cs="Arial"/>
              </w:rPr>
              <w:t>Establish, m</w:t>
            </w:r>
            <w:r w:rsidR="0044230A" w:rsidRPr="00814A29">
              <w:rPr>
                <w:rFonts w:cs="Arial"/>
              </w:rPr>
              <w:t>aintain and further develop a profes</w:t>
            </w:r>
            <w:r>
              <w:rPr>
                <w:rFonts w:cs="Arial"/>
              </w:rPr>
              <w:t>s</w:t>
            </w:r>
            <w:r w:rsidR="0044230A" w:rsidRPr="00814A29">
              <w:rPr>
                <w:rFonts w:cs="Arial"/>
              </w:rPr>
              <w:t>ional and credible working relationship</w:t>
            </w:r>
            <w:r>
              <w:rPr>
                <w:rFonts w:cs="Arial"/>
              </w:rPr>
              <w:t>s with all stakeholders</w:t>
            </w:r>
          </w:p>
          <w:p w:rsidR="0044230A" w:rsidRPr="00187410" w:rsidRDefault="0044230A" w:rsidP="0044230A">
            <w:pPr>
              <w:numPr>
                <w:ilvl w:val="0"/>
                <w:numId w:val="14"/>
              </w:numPr>
              <w:jc w:val="left"/>
              <w:rPr>
                <w:rFonts w:cs="Arial"/>
              </w:rPr>
            </w:pPr>
            <w:r>
              <w:rPr>
                <w:rFonts w:cs="Arial"/>
              </w:rPr>
              <w:t>Close out all</w:t>
            </w:r>
            <w:r w:rsidR="00E0760E">
              <w:rPr>
                <w:rFonts w:cs="Arial"/>
              </w:rPr>
              <w:t xml:space="preserve"> </w:t>
            </w:r>
            <w:r>
              <w:rPr>
                <w:rFonts w:cs="Arial"/>
              </w:rPr>
              <w:t xml:space="preserve"> non-conformances within th</w:t>
            </w:r>
            <w:r w:rsidR="00E0760E">
              <w:rPr>
                <w:rFonts w:cs="Arial"/>
              </w:rPr>
              <w:t>e agreed</w:t>
            </w:r>
            <w:r>
              <w:rPr>
                <w:rFonts w:cs="Arial"/>
              </w:rPr>
              <w:t xml:space="preserve"> timescales</w:t>
            </w:r>
          </w:p>
          <w:p w:rsidR="0044230A" w:rsidRDefault="0044230A" w:rsidP="0044230A">
            <w:pPr>
              <w:numPr>
                <w:ilvl w:val="0"/>
                <w:numId w:val="14"/>
              </w:numPr>
              <w:jc w:val="left"/>
              <w:rPr>
                <w:rFonts w:cs="Arial"/>
              </w:rPr>
            </w:pPr>
            <w:r>
              <w:rPr>
                <w:rFonts w:cs="Arial"/>
              </w:rPr>
              <w:t>Ensure a compliant and robust stock management process</w:t>
            </w:r>
            <w:r w:rsidR="0096780A">
              <w:rPr>
                <w:rFonts w:cs="Arial"/>
              </w:rPr>
              <w:t>es are</w:t>
            </w:r>
            <w:r>
              <w:rPr>
                <w:rFonts w:cs="Arial"/>
              </w:rPr>
              <w:t xml:space="preserve"> in place and adhered to</w:t>
            </w:r>
            <w:r w:rsidR="00114906">
              <w:rPr>
                <w:rFonts w:cs="Arial"/>
              </w:rPr>
              <w:t xml:space="preserve"> with regards to consignment</w:t>
            </w:r>
            <w:r w:rsidR="0096780A">
              <w:rPr>
                <w:rFonts w:cs="Arial"/>
              </w:rPr>
              <w:t xml:space="preserve"> stores, stock levels and their uses</w:t>
            </w:r>
          </w:p>
          <w:p w:rsidR="0044230A" w:rsidRDefault="0044230A" w:rsidP="0044230A">
            <w:pPr>
              <w:numPr>
                <w:ilvl w:val="0"/>
                <w:numId w:val="14"/>
              </w:numPr>
              <w:jc w:val="left"/>
              <w:rPr>
                <w:rFonts w:cs="Arial"/>
              </w:rPr>
            </w:pPr>
            <w:r>
              <w:rPr>
                <w:rFonts w:cs="Arial"/>
              </w:rPr>
              <w:t>Ensure productivity and efficiency of the workforce is maintained and demonstrable</w:t>
            </w:r>
          </w:p>
          <w:p w:rsidR="0044230A" w:rsidRDefault="0096780A" w:rsidP="0044230A">
            <w:pPr>
              <w:numPr>
                <w:ilvl w:val="0"/>
                <w:numId w:val="14"/>
              </w:numPr>
              <w:jc w:val="left"/>
              <w:rPr>
                <w:rFonts w:cs="Arial"/>
              </w:rPr>
            </w:pPr>
            <w:r>
              <w:rPr>
                <w:rFonts w:cs="Arial"/>
              </w:rPr>
              <w:t>Responsible for ensuring that HR</w:t>
            </w:r>
            <w:r w:rsidR="0044230A">
              <w:rPr>
                <w:rFonts w:cs="Arial"/>
              </w:rPr>
              <w:t xml:space="preserve"> issues </w:t>
            </w:r>
            <w:r>
              <w:rPr>
                <w:rFonts w:cs="Arial"/>
              </w:rPr>
              <w:t>are dealt with in line with Sodexo Policies and Procedures</w:t>
            </w:r>
          </w:p>
          <w:p w:rsidR="00E0760E" w:rsidRDefault="00E0760E" w:rsidP="0044230A">
            <w:pPr>
              <w:numPr>
                <w:ilvl w:val="0"/>
                <w:numId w:val="14"/>
              </w:numPr>
              <w:jc w:val="left"/>
              <w:rPr>
                <w:rFonts w:cs="Arial"/>
              </w:rPr>
            </w:pPr>
            <w:r>
              <w:rPr>
                <w:rFonts w:cs="Arial"/>
              </w:rPr>
              <w:t>Develop individuals into an efficient,</w:t>
            </w:r>
            <w:r w:rsidR="007C0E21">
              <w:rPr>
                <w:rFonts w:cs="Arial"/>
              </w:rPr>
              <w:t xml:space="preserve"> flexible and </w:t>
            </w:r>
            <w:r>
              <w:rPr>
                <w:rFonts w:cs="Arial"/>
              </w:rPr>
              <w:t>coherent team taking into account required competencies and succession planning</w:t>
            </w:r>
          </w:p>
          <w:p w:rsidR="0096780A" w:rsidRPr="00E6177B" w:rsidRDefault="0096780A" w:rsidP="0044230A">
            <w:pPr>
              <w:numPr>
                <w:ilvl w:val="0"/>
                <w:numId w:val="14"/>
              </w:numPr>
              <w:jc w:val="left"/>
              <w:rPr>
                <w:rFonts w:cs="Arial"/>
              </w:rPr>
            </w:pPr>
            <w:r>
              <w:rPr>
                <w:rFonts w:cs="Arial"/>
              </w:rPr>
              <w:t xml:space="preserve">Carry out </w:t>
            </w:r>
            <w:proofErr w:type="spellStart"/>
            <w:r>
              <w:rPr>
                <w:rFonts w:cs="Arial"/>
              </w:rPr>
              <w:t>Authorised</w:t>
            </w:r>
            <w:proofErr w:type="spellEnd"/>
            <w:r>
              <w:rPr>
                <w:rFonts w:cs="Arial"/>
              </w:rPr>
              <w:t xml:space="preserve"> Person duties as required</w:t>
            </w:r>
          </w:p>
          <w:p w:rsidR="0044230A" w:rsidRPr="0044230A" w:rsidRDefault="0096780A" w:rsidP="0044230A">
            <w:pPr>
              <w:pStyle w:val="ListParagraph"/>
              <w:numPr>
                <w:ilvl w:val="0"/>
                <w:numId w:val="14"/>
              </w:numPr>
              <w:rPr>
                <w:rFonts w:cs="Arial"/>
                <w:color w:val="000000" w:themeColor="text1"/>
                <w:szCs w:val="20"/>
                <w:lang w:val="en-GB"/>
              </w:rPr>
            </w:pPr>
            <w:r>
              <w:rPr>
                <w:rFonts w:cs="Arial"/>
                <w:color w:val="000000" w:themeColor="text1"/>
                <w:szCs w:val="20"/>
                <w:lang w:val="en-GB"/>
              </w:rPr>
              <w:t>Participate in On Call and escalation processes and activities</w:t>
            </w:r>
          </w:p>
          <w:p w:rsidR="0044230A" w:rsidRDefault="007D66C9" w:rsidP="0044230A">
            <w:pPr>
              <w:pStyle w:val="ListParagraph"/>
              <w:numPr>
                <w:ilvl w:val="0"/>
                <w:numId w:val="14"/>
              </w:numPr>
              <w:rPr>
                <w:rFonts w:cs="Arial"/>
                <w:color w:val="000000" w:themeColor="text1"/>
                <w:szCs w:val="20"/>
                <w:lang w:val="en-GB"/>
              </w:rPr>
            </w:pPr>
            <w:r>
              <w:rPr>
                <w:rFonts w:cs="Arial"/>
                <w:color w:val="000000" w:themeColor="text1"/>
                <w:szCs w:val="20"/>
                <w:lang w:val="en-GB"/>
              </w:rPr>
              <w:t>Carry out other reasonable tasks as directed to meet the operational requirements of the business</w:t>
            </w:r>
          </w:p>
          <w:p w:rsidR="007C0E21" w:rsidRDefault="007C0E21" w:rsidP="0044230A">
            <w:pPr>
              <w:pStyle w:val="ListParagraph"/>
              <w:numPr>
                <w:ilvl w:val="0"/>
                <w:numId w:val="14"/>
              </w:numPr>
              <w:rPr>
                <w:rFonts w:cs="Arial"/>
                <w:color w:val="000000" w:themeColor="text1"/>
                <w:szCs w:val="20"/>
                <w:lang w:val="en-GB"/>
              </w:rPr>
            </w:pPr>
            <w:r>
              <w:rPr>
                <w:rFonts w:cs="Arial"/>
                <w:color w:val="000000" w:themeColor="text1"/>
                <w:szCs w:val="20"/>
                <w:lang w:val="en-GB"/>
              </w:rPr>
              <w:t>Foster a positive health and safety</w:t>
            </w:r>
            <w:r w:rsidR="00B454F8">
              <w:rPr>
                <w:rFonts w:cs="Arial"/>
                <w:color w:val="000000" w:themeColor="text1"/>
                <w:szCs w:val="20"/>
                <w:lang w:val="en-GB"/>
              </w:rPr>
              <w:t xml:space="preserve"> culture</w:t>
            </w:r>
            <w:r>
              <w:rPr>
                <w:rFonts w:cs="Arial"/>
                <w:color w:val="000000" w:themeColor="text1"/>
                <w:szCs w:val="20"/>
                <w:lang w:val="en-GB"/>
              </w:rPr>
              <w:t xml:space="preserve"> whilst ensuring compliance with applicable statute and Sodexo policies and processes</w:t>
            </w:r>
          </w:p>
          <w:p w:rsidR="00424476" w:rsidRPr="007D66C9" w:rsidRDefault="00424476" w:rsidP="007D66C9">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lastRenderedPageBreak/>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745A24" w:rsidRPr="00B81998" w:rsidRDefault="00745A24" w:rsidP="007D66C9">
            <w:pPr>
              <w:spacing w:before="40"/>
              <w:ind w:left="720"/>
              <w:jc w:val="left"/>
              <w:rPr>
                <w:rFonts w:cs="Arial"/>
                <w:color w:val="000000" w:themeColor="text1"/>
                <w:szCs w:val="20"/>
                <w:lang w:val="en-GB"/>
              </w:rPr>
            </w:pPr>
          </w:p>
          <w:p w:rsidR="00745A24" w:rsidRDefault="00E52678"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Delivery of all </w:t>
            </w:r>
            <w:r w:rsidR="00727613">
              <w:rPr>
                <w:rFonts w:cs="Arial"/>
                <w:color w:val="000000" w:themeColor="text1"/>
                <w:szCs w:val="20"/>
                <w:lang w:val="en-GB"/>
              </w:rPr>
              <w:t>planned and reactive m</w:t>
            </w:r>
            <w:r w:rsidR="00AF670E">
              <w:rPr>
                <w:rFonts w:cs="Arial"/>
                <w:color w:val="000000" w:themeColor="text1"/>
                <w:szCs w:val="20"/>
                <w:lang w:val="en-GB"/>
              </w:rPr>
              <w:t>aintenance tasks</w:t>
            </w:r>
          </w:p>
          <w:p w:rsidR="00B375F2" w:rsidRDefault="00C43E15"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People Managemen</w:t>
            </w:r>
            <w:r w:rsidR="00B454F8">
              <w:rPr>
                <w:rFonts w:cs="Arial"/>
                <w:color w:val="000000" w:themeColor="text1"/>
                <w:szCs w:val="20"/>
                <w:lang w:val="en-GB"/>
              </w:rPr>
              <w:t>t of individuals within Service Delivery Team</w:t>
            </w:r>
          </w:p>
          <w:p w:rsidR="00B375F2" w:rsidRDefault="00B454F8"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Management of Quality, Health, Safety and Environmental</w:t>
            </w:r>
          </w:p>
          <w:p w:rsidR="00C43E15" w:rsidRDefault="00B454F8"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Compliance/adherence to applicable statute</w:t>
            </w:r>
            <w:r w:rsidR="00C43E15">
              <w:rPr>
                <w:rFonts w:cs="Arial"/>
                <w:color w:val="000000" w:themeColor="text1"/>
                <w:szCs w:val="20"/>
                <w:lang w:val="en-GB"/>
              </w:rPr>
              <w:t xml:space="preserve"> and</w:t>
            </w:r>
            <w:r>
              <w:rPr>
                <w:rFonts w:cs="Arial"/>
                <w:color w:val="000000" w:themeColor="text1"/>
                <w:szCs w:val="20"/>
                <w:lang w:val="en-GB"/>
              </w:rPr>
              <w:t xml:space="preserve"> applicable </w:t>
            </w:r>
            <w:r w:rsidR="00C43E15">
              <w:rPr>
                <w:rFonts w:cs="Arial"/>
                <w:color w:val="000000" w:themeColor="text1"/>
                <w:szCs w:val="20"/>
                <w:lang w:val="en-GB"/>
              </w:rPr>
              <w:t>policies and procedures</w:t>
            </w:r>
          </w:p>
          <w:p w:rsidR="00C43E15" w:rsidRDefault="00C43E15"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Record Keeping</w:t>
            </w:r>
          </w:p>
          <w:p w:rsidR="00B454F8" w:rsidRPr="00424476" w:rsidRDefault="00B454F8" w:rsidP="00B454F8">
            <w:pPr>
              <w:spacing w:before="40"/>
              <w:ind w:left="36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CA4076" w:rsidP="009666FD">
            <w:pPr>
              <w:pStyle w:val="Puces4"/>
              <w:numPr>
                <w:ilvl w:val="0"/>
                <w:numId w:val="3"/>
              </w:numPr>
            </w:pPr>
            <w:r>
              <w:t>Relevant Technical Qualification</w:t>
            </w:r>
          </w:p>
          <w:p w:rsidR="00EA3990" w:rsidRDefault="009666FD" w:rsidP="009666FD">
            <w:pPr>
              <w:pStyle w:val="Puces4"/>
              <w:numPr>
                <w:ilvl w:val="0"/>
                <w:numId w:val="3"/>
              </w:numPr>
            </w:pPr>
            <w:r>
              <w:t>IOSH Managing Safely or equivalent</w:t>
            </w:r>
          </w:p>
          <w:p w:rsidR="007D66C9" w:rsidRDefault="007D66C9" w:rsidP="009666FD">
            <w:pPr>
              <w:pStyle w:val="Puces4"/>
              <w:numPr>
                <w:ilvl w:val="0"/>
                <w:numId w:val="3"/>
              </w:numPr>
            </w:pPr>
            <w:r>
              <w:t>Competent Authorised Person in a relevant discipline</w:t>
            </w:r>
          </w:p>
          <w:p w:rsidR="009666FD" w:rsidRDefault="009666FD" w:rsidP="009666FD">
            <w:pPr>
              <w:pStyle w:val="Puces4"/>
              <w:numPr>
                <w:ilvl w:val="0"/>
                <w:numId w:val="3"/>
              </w:numPr>
            </w:pPr>
            <w:r>
              <w:t>Familiarity with operating JSP 375 Safe Systems of Work</w:t>
            </w:r>
          </w:p>
          <w:p w:rsidR="009666FD" w:rsidRDefault="009666FD" w:rsidP="009666FD">
            <w:pPr>
              <w:pStyle w:val="Puces4"/>
              <w:numPr>
                <w:ilvl w:val="0"/>
                <w:numId w:val="3"/>
              </w:numPr>
            </w:pPr>
            <w:r>
              <w:t>Experience of managing a multi-disciplined team</w:t>
            </w:r>
          </w:p>
          <w:p w:rsidR="0096780A" w:rsidRDefault="0096780A" w:rsidP="009666FD">
            <w:pPr>
              <w:pStyle w:val="Puces4"/>
              <w:numPr>
                <w:ilvl w:val="0"/>
                <w:numId w:val="3"/>
              </w:numPr>
            </w:pPr>
            <w:r>
              <w:t>Management of supply</w:t>
            </w:r>
            <w:r w:rsidR="007D66C9">
              <w:t xml:space="preserve"> </w:t>
            </w:r>
            <w:r>
              <w:t>chain experience</w:t>
            </w:r>
          </w:p>
          <w:p w:rsidR="009666FD" w:rsidRDefault="009666FD" w:rsidP="009666FD">
            <w:pPr>
              <w:pStyle w:val="Puces4"/>
              <w:numPr>
                <w:ilvl w:val="0"/>
                <w:numId w:val="3"/>
              </w:numPr>
              <w:rPr>
                <w:szCs w:val="20"/>
              </w:rPr>
            </w:pPr>
            <w:r w:rsidRPr="009666FD">
              <w:rPr>
                <w:szCs w:val="20"/>
              </w:rPr>
              <w:t>Excellent interpersonal skills with the ability to relate to all levels within the organisation and with</w:t>
            </w:r>
            <w:r w:rsidR="007D66C9">
              <w:rPr>
                <w:szCs w:val="20"/>
              </w:rPr>
              <w:t xml:space="preserve"> customers and</w:t>
            </w:r>
            <w:r w:rsidRPr="009666FD">
              <w:rPr>
                <w:szCs w:val="20"/>
              </w:rPr>
              <w:t xml:space="preserve"> clients</w:t>
            </w:r>
          </w:p>
          <w:p w:rsidR="009666FD" w:rsidRPr="009666FD" w:rsidRDefault="009666FD" w:rsidP="009666FD">
            <w:pPr>
              <w:numPr>
                <w:ilvl w:val="0"/>
                <w:numId w:val="3"/>
              </w:numPr>
              <w:jc w:val="left"/>
              <w:rPr>
                <w:szCs w:val="20"/>
              </w:rPr>
            </w:pPr>
            <w:r w:rsidRPr="009666FD">
              <w:rPr>
                <w:szCs w:val="20"/>
              </w:rPr>
              <w:t>Ability to be an e</w:t>
            </w:r>
            <w:r w:rsidR="007D66C9">
              <w:rPr>
                <w:szCs w:val="20"/>
              </w:rPr>
              <w:t xml:space="preserve">ffective team player within a </w:t>
            </w:r>
            <w:r w:rsidRPr="009666FD">
              <w:rPr>
                <w:szCs w:val="20"/>
              </w:rPr>
              <w:t xml:space="preserve">management team </w:t>
            </w:r>
          </w:p>
          <w:p w:rsidR="009666FD" w:rsidRPr="009666FD" w:rsidRDefault="009666FD" w:rsidP="009666FD">
            <w:pPr>
              <w:numPr>
                <w:ilvl w:val="0"/>
                <w:numId w:val="3"/>
              </w:numPr>
              <w:jc w:val="left"/>
              <w:rPr>
                <w:szCs w:val="20"/>
              </w:rPr>
            </w:pPr>
            <w:r w:rsidRPr="009666FD">
              <w:rPr>
                <w:szCs w:val="20"/>
              </w:rPr>
              <w:t>Flexible with the ability to work under pressure</w:t>
            </w:r>
          </w:p>
          <w:p w:rsidR="009666FD" w:rsidRDefault="009666FD" w:rsidP="009666FD">
            <w:pPr>
              <w:numPr>
                <w:ilvl w:val="0"/>
                <w:numId w:val="3"/>
              </w:numPr>
              <w:jc w:val="left"/>
              <w:rPr>
                <w:szCs w:val="20"/>
              </w:rPr>
            </w:pPr>
            <w:r w:rsidRPr="009666FD">
              <w:rPr>
                <w:szCs w:val="20"/>
              </w:rPr>
              <w:t>Capable of working on own ini</w:t>
            </w:r>
            <w:r>
              <w:rPr>
                <w:szCs w:val="20"/>
              </w:rPr>
              <w:t>tiative and without supervision</w:t>
            </w:r>
          </w:p>
          <w:p w:rsidR="007D66C9" w:rsidRPr="009666FD" w:rsidRDefault="007D66C9" w:rsidP="009666FD">
            <w:pPr>
              <w:numPr>
                <w:ilvl w:val="0"/>
                <w:numId w:val="3"/>
              </w:numPr>
              <w:jc w:val="left"/>
              <w:rPr>
                <w:szCs w:val="20"/>
              </w:rPr>
            </w:pPr>
            <w:r>
              <w:rPr>
                <w:szCs w:val="20"/>
              </w:rPr>
              <w:t>IT literate with experience of Microsoft Office</w:t>
            </w:r>
          </w:p>
        </w:tc>
      </w:tr>
    </w:tbl>
    <w:p w:rsidR="007F02BF" w:rsidRDefault="00681609"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681609">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681609">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681609">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681609">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681609">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681609">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681609">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681609">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681609">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681609">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681609">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681609">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68160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7D66C9" w:rsidP="00681609">
                  <w:pPr>
                    <w:framePr w:hSpace="180" w:wrap="around" w:vAnchor="text" w:hAnchor="margin" w:xAlign="center" w:y="192"/>
                    <w:spacing w:before="40"/>
                    <w:jc w:val="center"/>
                    <w:rPr>
                      <w:rFonts w:cs="Arial"/>
                      <w:color w:val="000000" w:themeColor="text1"/>
                      <w:szCs w:val="20"/>
                      <w:lang w:val="en-GB"/>
                    </w:rPr>
                  </w:pPr>
                  <w:r>
                    <w:rPr>
                      <w:rFonts w:cs="Arial"/>
                      <w:color w:val="000000" w:themeColor="text1"/>
                      <w:szCs w:val="20"/>
                      <w:lang w:val="en-GB"/>
                    </w:rPr>
                    <w:t>Draft</w:t>
                  </w:r>
                </w:p>
              </w:tc>
              <w:tc>
                <w:tcPr>
                  <w:tcW w:w="2557" w:type="dxa"/>
                </w:tcPr>
                <w:p w:rsidR="00E57078" w:rsidRDefault="00E57078" w:rsidP="0068160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7D66C9" w:rsidP="00681609">
                  <w:pPr>
                    <w:framePr w:hSpace="180" w:wrap="around" w:vAnchor="text" w:hAnchor="margin" w:xAlign="center" w:y="192"/>
                    <w:spacing w:before="40"/>
                    <w:jc w:val="center"/>
                    <w:rPr>
                      <w:rFonts w:cs="Arial"/>
                      <w:color w:val="000000" w:themeColor="text1"/>
                      <w:szCs w:val="20"/>
                      <w:lang w:val="en-GB"/>
                    </w:rPr>
                  </w:pPr>
                  <w:r>
                    <w:rPr>
                      <w:rFonts w:cs="Arial"/>
                      <w:color w:val="000000" w:themeColor="text1"/>
                      <w:szCs w:val="20"/>
                      <w:lang w:val="en-GB"/>
                    </w:rPr>
                    <w:t>14 October 2015</w:t>
                  </w:r>
                </w:p>
              </w:tc>
            </w:tr>
            <w:tr w:rsidR="00E57078" w:rsidTr="00E57078">
              <w:tc>
                <w:tcPr>
                  <w:tcW w:w="2122" w:type="dxa"/>
                </w:tcPr>
                <w:p w:rsidR="00E57078" w:rsidRDefault="00E57078" w:rsidP="0068160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7D66C9" w:rsidP="00681609">
                  <w:pPr>
                    <w:framePr w:hSpace="180" w:wrap="around" w:vAnchor="text" w:hAnchor="margin" w:xAlign="center" w:y="192"/>
                    <w:spacing w:before="40"/>
                    <w:jc w:val="center"/>
                    <w:rPr>
                      <w:rFonts w:cs="Arial"/>
                      <w:color w:val="000000" w:themeColor="text1"/>
                      <w:szCs w:val="20"/>
                      <w:lang w:val="en-GB"/>
                    </w:rPr>
                  </w:pPr>
                  <w:r>
                    <w:rPr>
                      <w:rFonts w:cs="Arial"/>
                      <w:color w:val="000000" w:themeColor="text1"/>
                      <w:szCs w:val="20"/>
                      <w:lang w:val="en-GB"/>
                    </w:rPr>
                    <w:t>Ian Jones</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765CF4"/>
    <w:multiLevelType w:val="hybridMultilevel"/>
    <w:tmpl w:val="B0ECE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917540"/>
    <w:multiLevelType w:val="hybridMultilevel"/>
    <w:tmpl w:val="C994ABA0"/>
    <w:lvl w:ilvl="0" w:tplc="08090001">
      <w:start w:val="1"/>
      <w:numFmt w:val="bullet"/>
      <w:lvlText w:val=""/>
      <w:lvlJc w:val="left"/>
      <w:pPr>
        <w:tabs>
          <w:tab w:val="num" w:pos="775"/>
        </w:tabs>
        <w:ind w:left="77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F7E626C"/>
    <w:multiLevelType w:val="hybridMultilevel"/>
    <w:tmpl w:val="B0D42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9"/>
  </w:num>
  <w:num w:numId="5">
    <w:abstractNumId w:val="4"/>
  </w:num>
  <w:num w:numId="6">
    <w:abstractNumId w:val="2"/>
  </w:num>
  <w:num w:numId="7">
    <w:abstractNumId w:val="11"/>
  </w:num>
  <w:num w:numId="8">
    <w:abstractNumId w:val="5"/>
  </w:num>
  <w:num w:numId="9">
    <w:abstractNumId w:val="15"/>
  </w:num>
  <w:num w:numId="10">
    <w:abstractNumId w:val="16"/>
  </w:num>
  <w:num w:numId="11">
    <w:abstractNumId w:val="7"/>
  </w:num>
  <w:num w:numId="12">
    <w:abstractNumId w:val="0"/>
  </w:num>
  <w:num w:numId="13">
    <w:abstractNumId w:val="12"/>
  </w:num>
  <w:num w:numId="14">
    <w:abstractNumId w:val="3"/>
  </w:num>
  <w:num w:numId="15">
    <w:abstractNumId w:val="13"/>
  </w:num>
  <w:num w:numId="16">
    <w:abstractNumId w:val="14"/>
  </w:num>
  <w:num w:numId="17">
    <w:abstractNumId w:val="18"/>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022CF"/>
    <w:rsid w:val="00023BCF"/>
    <w:rsid w:val="00060EA9"/>
    <w:rsid w:val="000E3EF7"/>
    <w:rsid w:val="00104BDE"/>
    <w:rsid w:val="00114906"/>
    <w:rsid w:val="001321E0"/>
    <w:rsid w:val="00144E5D"/>
    <w:rsid w:val="001738ED"/>
    <w:rsid w:val="001C1466"/>
    <w:rsid w:val="001F1F6A"/>
    <w:rsid w:val="00293E5D"/>
    <w:rsid w:val="002B1DC6"/>
    <w:rsid w:val="00366A73"/>
    <w:rsid w:val="004238D8"/>
    <w:rsid w:val="00424476"/>
    <w:rsid w:val="0044230A"/>
    <w:rsid w:val="0047297B"/>
    <w:rsid w:val="004D170A"/>
    <w:rsid w:val="00520545"/>
    <w:rsid w:val="00521E07"/>
    <w:rsid w:val="00573F14"/>
    <w:rsid w:val="005B659D"/>
    <w:rsid w:val="005E5B63"/>
    <w:rsid w:val="00613392"/>
    <w:rsid w:val="00616B0B"/>
    <w:rsid w:val="00646B79"/>
    <w:rsid w:val="00656519"/>
    <w:rsid w:val="00674674"/>
    <w:rsid w:val="006802C0"/>
    <w:rsid w:val="00681609"/>
    <w:rsid w:val="006A4D51"/>
    <w:rsid w:val="0070556D"/>
    <w:rsid w:val="00727613"/>
    <w:rsid w:val="00745A24"/>
    <w:rsid w:val="007755DE"/>
    <w:rsid w:val="007C0E21"/>
    <w:rsid w:val="007D66C9"/>
    <w:rsid w:val="007F602D"/>
    <w:rsid w:val="00885DE1"/>
    <w:rsid w:val="008B64DE"/>
    <w:rsid w:val="008C0BA4"/>
    <w:rsid w:val="008D1A2B"/>
    <w:rsid w:val="009666FD"/>
    <w:rsid w:val="0096780A"/>
    <w:rsid w:val="009B3948"/>
    <w:rsid w:val="00A37146"/>
    <w:rsid w:val="00AD1DEC"/>
    <w:rsid w:val="00AF670E"/>
    <w:rsid w:val="00B375F2"/>
    <w:rsid w:val="00B454F8"/>
    <w:rsid w:val="00B70457"/>
    <w:rsid w:val="00B81998"/>
    <w:rsid w:val="00C43E15"/>
    <w:rsid w:val="00C4467B"/>
    <w:rsid w:val="00C4695A"/>
    <w:rsid w:val="00C5131F"/>
    <w:rsid w:val="00C61430"/>
    <w:rsid w:val="00CA4076"/>
    <w:rsid w:val="00CC0297"/>
    <w:rsid w:val="00CC2929"/>
    <w:rsid w:val="00D949FB"/>
    <w:rsid w:val="00DD573E"/>
    <w:rsid w:val="00DE5E49"/>
    <w:rsid w:val="00E0389F"/>
    <w:rsid w:val="00E0760E"/>
    <w:rsid w:val="00E31AA0"/>
    <w:rsid w:val="00E33C91"/>
    <w:rsid w:val="00E52678"/>
    <w:rsid w:val="00E57078"/>
    <w:rsid w:val="00E70392"/>
    <w:rsid w:val="00E86121"/>
    <w:rsid w:val="00EA3990"/>
    <w:rsid w:val="00EA4C16"/>
    <w:rsid w:val="00EA5822"/>
    <w:rsid w:val="00EE1033"/>
    <w:rsid w:val="00EF6ED7"/>
    <w:rsid w:val="00F42CC9"/>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1031</Words>
  <Characters>5883</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Birch, Alison</cp:lastModifiedBy>
  <cp:revision>2</cp:revision>
  <dcterms:created xsi:type="dcterms:W3CDTF">2016-05-09T15:38:00Z</dcterms:created>
  <dcterms:modified xsi:type="dcterms:W3CDTF">2016-05-09T15:38:00Z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