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2648"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5EB35B1C" wp14:editId="07777777">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E7610A" w14:textId="3D681C75"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E4314D">
                              <w:rPr>
                                <w:color w:val="FFFFFF"/>
                                <w:sz w:val="44"/>
                                <w:szCs w:val="44"/>
                                <w:lang w:val="en-AU"/>
                              </w:rPr>
                              <w:t xml:space="preserve">Chef de </w:t>
                            </w:r>
                            <w:proofErr w:type="spellStart"/>
                            <w:r w:rsidR="00E4314D">
                              <w:rPr>
                                <w:color w:val="FFFFFF"/>
                                <w:sz w:val="44"/>
                                <w:szCs w:val="44"/>
                                <w:lang w:val="en-AU"/>
                              </w:rPr>
                              <w:t>Partie</w:t>
                            </w:r>
                            <w:proofErr w:type="spellEnd"/>
                            <w:r w:rsidR="005F5C6B">
                              <w:rPr>
                                <w:color w:val="FFFFFF"/>
                                <w:sz w:val="44"/>
                                <w:szCs w:val="44"/>
                                <w:lang w:val="en-AU"/>
                              </w:rPr>
                              <w:t xml:space="preserve"> - Hospitality</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EB35B1C"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1DE7610A" w14:textId="3D681C75"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E4314D">
                        <w:rPr>
                          <w:color w:val="FFFFFF"/>
                          <w:sz w:val="44"/>
                          <w:szCs w:val="44"/>
                          <w:lang w:val="en-AU"/>
                        </w:rPr>
                        <w:t xml:space="preserve">Chef de </w:t>
                      </w:r>
                      <w:proofErr w:type="spellStart"/>
                      <w:r w:rsidR="00E4314D">
                        <w:rPr>
                          <w:color w:val="FFFFFF"/>
                          <w:sz w:val="44"/>
                          <w:szCs w:val="44"/>
                          <w:lang w:val="en-AU"/>
                        </w:rPr>
                        <w:t>Partie</w:t>
                      </w:r>
                      <w:proofErr w:type="spellEnd"/>
                      <w:r w:rsidR="005F5C6B">
                        <w:rPr>
                          <w:color w:val="FFFFFF"/>
                          <w:sz w:val="44"/>
                          <w:szCs w:val="44"/>
                          <w:lang w:val="en-AU"/>
                        </w:rPr>
                        <w:t xml:space="preserve"> - Hospitality</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80785B9" wp14:editId="07777777">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72A6659" w14:textId="77777777" w:rsidR="00366A73" w:rsidRPr="00366A73" w:rsidRDefault="00366A73" w:rsidP="00366A73"/>
    <w:p w14:paraId="0A37501D" w14:textId="77777777" w:rsidR="00366A73" w:rsidRPr="00366A73" w:rsidRDefault="00366A73" w:rsidP="00366A73"/>
    <w:p w14:paraId="5DAB6C7B" w14:textId="77777777" w:rsidR="00366A73" w:rsidRPr="00366A73" w:rsidRDefault="00366A73" w:rsidP="00366A73"/>
    <w:p w14:paraId="02EB378F" w14:textId="77777777" w:rsidR="00366A73" w:rsidRPr="00366A73" w:rsidRDefault="00366A73" w:rsidP="00366A73"/>
    <w:p w14:paraId="6A05A809" w14:textId="77777777" w:rsidR="00366A73" w:rsidRDefault="00366A73" w:rsidP="00366A73"/>
    <w:p w14:paraId="5A39BBE3"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517"/>
        <w:gridCol w:w="90"/>
        <w:gridCol w:w="1530"/>
        <w:gridCol w:w="360"/>
        <w:gridCol w:w="540"/>
        <w:gridCol w:w="810"/>
        <w:gridCol w:w="900"/>
        <w:gridCol w:w="1260"/>
        <w:gridCol w:w="540"/>
        <w:gridCol w:w="1800"/>
        <w:gridCol w:w="972"/>
        <w:gridCol w:w="172"/>
      </w:tblGrid>
      <w:tr w:rsidR="005B6294" w:rsidRPr="00315425" w14:paraId="02AC5014" w14:textId="77777777" w:rsidTr="32DAE7AA">
        <w:trPr>
          <w:trHeight w:val="387"/>
        </w:trPr>
        <w:tc>
          <w:tcPr>
            <w:tcW w:w="3104"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4C0FF9B3" w14:textId="4A70A4ED" w:rsidR="005B6294" w:rsidRPr="004860AD" w:rsidRDefault="005B6294" w:rsidP="005B6294">
            <w:pPr>
              <w:pStyle w:val="gris"/>
              <w:framePr w:hSpace="0" w:wrap="auto" w:vAnchor="margin" w:hAnchor="text" w:xAlign="left" w:yAlign="inline"/>
              <w:spacing w:before="20" w:after="20"/>
              <w:rPr>
                <w:b w:val="0"/>
              </w:rPr>
            </w:pPr>
          </w:p>
        </w:tc>
        <w:tc>
          <w:tcPr>
            <w:tcW w:w="7354" w:type="dxa"/>
            <w:gridSpan w:val="9"/>
            <w:tcBorders>
              <w:top w:val="single" w:sz="4" w:space="0" w:color="auto"/>
              <w:left w:val="nil"/>
              <w:bottom w:val="dotted" w:sz="2" w:space="0" w:color="auto"/>
              <w:right w:val="single" w:sz="4" w:space="0" w:color="auto"/>
            </w:tcBorders>
            <w:vAlign w:val="center"/>
          </w:tcPr>
          <w:p w14:paraId="39B651F8" w14:textId="4DE7A34D" w:rsidR="005B6294" w:rsidRPr="00876EDD" w:rsidRDefault="005B6294" w:rsidP="39E1C9C6">
            <w:pPr>
              <w:spacing w:before="20" w:after="20"/>
              <w:jc w:val="left"/>
            </w:pPr>
          </w:p>
        </w:tc>
      </w:tr>
      <w:tr w:rsidR="005B6294" w:rsidRPr="00315425" w14:paraId="3B06803B" w14:textId="77777777" w:rsidTr="32DAE7AA">
        <w:trPr>
          <w:trHeight w:val="387"/>
        </w:trPr>
        <w:tc>
          <w:tcPr>
            <w:tcW w:w="3104"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2DD0E1F" w14:textId="22DB816E" w:rsidR="005B6294" w:rsidRPr="004860AD" w:rsidRDefault="005B6294" w:rsidP="005B6294">
            <w:pPr>
              <w:pStyle w:val="gris"/>
              <w:framePr w:hSpace="0" w:wrap="auto" w:vAnchor="margin" w:hAnchor="text" w:xAlign="left" w:yAlign="inline"/>
              <w:spacing w:before="20" w:after="20"/>
              <w:rPr>
                <w:b w:val="0"/>
              </w:rPr>
            </w:pPr>
          </w:p>
        </w:tc>
        <w:tc>
          <w:tcPr>
            <w:tcW w:w="7354" w:type="dxa"/>
            <w:gridSpan w:val="9"/>
            <w:tcBorders>
              <w:top w:val="dotted" w:sz="2" w:space="0" w:color="auto"/>
              <w:left w:val="nil"/>
              <w:bottom w:val="dotted" w:sz="2" w:space="0" w:color="auto"/>
              <w:right w:val="single" w:sz="4" w:space="0" w:color="auto"/>
            </w:tcBorders>
            <w:vAlign w:val="center"/>
          </w:tcPr>
          <w:p w14:paraId="324209DC" w14:textId="5E73FDC6" w:rsidR="005B6294" w:rsidRPr="004B2221" w:rsidRDefault="005B6294" w:rsidP="005B6294">
            <w:pPr>
              <w:pStyle w:val="Heading2"/>
              <w:rPr>
                <w:b w:val="0"/>
                <w:lang w:val="en-CA"/>
              </w:rPr>
            </w:pPr>
          </w:p>
        </w:tc>
      </w:tr>
      <w:tr w:rsidR="005B6294" w:rsidRPr="00315425" w14:paraId="436A040B" w14:textId="77777777" w:rsidTr="32DAE7AA">
        <w:trPr>
          <w:trHeight w:val="387"/>
        </w:trPr>
        <w:tc>
          <w:tcPr>
            <w:tcW w:w="3104"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7152F3C" w14:textId="755DF552" w:rsidR="005B6294" w:rsidRPr="004860AD" w:rsidRDefault="005B6294" w:rsidP="005B6294">
            <w:pPr>
              <w:pStyle w:val="gris"/>
              <w:framePr w:hSpace="0" w:wrap="auto" w:vAnchor="margin" w:hAnchor="text" w:xAlign="left" w:yAlign="inline"/>
              <w:spacing w:before="20" w:after="20"/>
              <w:rPr>
                <w:b w:val="0"/>
              </w:rPr>
            </w:pPr>
          </w:p>
        </w:tc>
        <w:tc>
          <w:tcPr>
            <w:tcW w:w="7354" w:type="dxa"/>
            <w:gridSpan w:val="9"/>
            <w:tcBorders>
              <w:top w:val="dotted" w:sz="2" w:space="0" w:color="auto"/>
              <w:left w:val="nil"/>
              <w:bottom w:val="dotted" w:sz="2" w:space="0" w:color="auto"/>
              <w:right w:val="single" w:sz="4" w:space="0" w:color="auto"/>
            </w:tcBorders>
            <w:vAlign w:val="center"/>
          </w:tcPr>
          <w:p w14:paraId="5A2D8E13" w14:textId="5A010D09" w:rsidR="005B6294" w:rsidRPr="004B2221" w:rsidRDefault="005B6294" w:rsidP="32DAE7AA">
            <w:pPr>
              <w:spacing w:before="20" w:after="20"/>
              <w:jc w:val="left"/>
              <w:rPr>
                <w:sz w:val="18"/>
                <w:szCs w:val="18"/>
                <w:lang w:val="en-CA"/>
              </w:rPr>
            </w:pPr>
          </w:p>
        </w:tc>
      </w:tr>
      <w:tr w:rsidR="005B6294" w:rsidRPr="00315425" w14:paraId="11D2DC8B" w14:textId="77777777" w:rsidTr="32DAE7AA">
        <w:trPr>
          <w:trHeight w:val="387"/>
        </w:trPr>
        <w:tc>
          <w:tcPr>
            <w:tcW w:w="3104"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F4FDC32" w14:textId="30994FF0" w:rsidR="005B6294" w:rsidRPr="004860AD" w:rsidRDefault="005B6294" w:rsidP="005B6294">
            <w:pPr>
              <w:pStyle w:val="gris"/>
              <w:framePr w:hSpace="0" w:wrap="auto" w:vAnchor="margin" w:hAnchor="text" w:xAlign="left" w:yAlign="inline"/>
              <w:spacing w:before="20" w:after="20"/>
              <w:rPr>
                <w:b w:val="0"/>
              </w:rPr>
            </w:pPr>
          </w:p>
        </w:tc>
        <w:tc>
          <w:tcPr>
            <w:tcW w:w="7354" w:type="dxa"/>
            <w:gridSpan w:val="9"/>
            <w:tcBorders>
              <w:top w:val="dotted" w:sz="2" w:space="0" w:color="auto"/>
              <w:left w:val="nil"/>
              <w:bottom w:val="dotted" w:sz="2" w:space="0" w:color="auto"/>
              <w:right w:val="single" w:sz="4" w:space="0" w:color="auto"/>
            </w:tcBorders>
            <w:vAlign w:val="center"/>
          </w:tcPr>
          <w:p w14:paraId="41C8F396" w14:textId="77777777" w:rsidR="005B6294" w:rsidRPr="00876EDD" w:rsidRDefault="005B6294" w:rsidP="005B6294">
            <w:pPr>
              <w:spacing w:before="20" w:after="20"/>
              <w:jc w:val="left"/>
              <w:rPr>
                <w:rFonts w:cs="Arial"/>
                <w:color w:val="000000"/>
                <w:szCs w:val="20"/>
              </w:rPr>
            </w:pPr>
          </w:p>
        </w:tc>
      </w:tr>
      <w:tr w:rsidR="005B6294" w:rsidRPr="00315425" w14:paraId="556557F5" w14:textId="77777777" w:rsidTr="32DAE7AA">
        <w:trPr>
          <w:trHeight w:val="387"/>
        </w:trPr>
        <w:tc>
          <w:tcPr>
            <w:tcW w:w="3104"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98446FD" w14:textId="049C7B7D" w:rsidR="005B6294" w:rsidRPr="004860AD" w:rsidRDefault="005B6294" w:rsidP="005B6294">
            <w:pPr>
              <w:pStyle w:val="gris"/>
              <w:framePr w:hSpace="0" w:wrap="auto" w:vAnchor="margin" w:hAnchor="text" w:xAlign="left" w:yAlign="inline"/>
              <w:spacing w:before="20" w:after="20"/>
              <w:rPr>
                <w:b w:val="0"/>
              </w:rPr>
            </w:pPr>
          </w:p>
        </w:tc>
        <w:tc>
          <w:tcPr>
            <w:tcW w:w="7354" w:type="dxa"/>
            <w:gridSpan w:val="9"/>
            <w:tcBorders>
              <w:top w:val="dotted" w:sz="2" w:space="0" w:color="auto"/>
              <w:left w:val="nil"/>
              <w:bottom w:val="dotted" w:sz="4" w:space="0" w:color="auto"/>
              <w:right w:val="single" w:sz="4" w:space="0" w:color="auto"/>
            </w:tcBorders>
            <w:vAlign w:val="center"/>
          </w:tcPr>
          <w:p w14:paraId="64B214D7" w14:textId="3389B667" w:rsidR="005B6294" w:rsidRDefault="005B6294" w:rsidP="39E1C9C6">
            <w:pPr>
              <w:spacing w:before="20" w:after="20"/>
              <w:jc w:val="left"/>
              <w:rPr>
                <w:rFonts w:cs="Arial"/>
                <w:color w:val="000000"/>
              </w:rPr>
            </w:pPr>
          </w:p>
        </w:tc>
      </w:tr>
      <w:tr w:rsidR="005B6294" w:rsidRPr="00315425" w14:paraId="2E4226A0" w14:textId="77777777" w:rsidTr="32DAE7AA">
        <w:trPr>
          <w:trHeight w:val="387"/>
        </w:trPr>
        <w:tc>
          <w:tcPr>
            <w:tcW w:w="3104"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8689AB7" w14:textId="0B0F39D6" w:rsidR="005B6294" w:rsidRPr="004860AD" w:rsidRDefault="005B6294" w:rsidP="005B6294">
            <w:pPr>
              <w:pStyle w:val="gris"/>
              <w:framePr w:hSpace="0" w:wrap="auto" w:vAnchor="margin" w:hAnchor="text" w:xAlign="left" w:yAlign="inline"/>
              <w:spacing w:before="20" w:after="20"/>
              <w:rPr>
                <w:b w:val="0"/>
              </w:rPr>
            </w:pPr>
          </w:p>
        </w:tc>
        <w:tc>
          <w:tcPr>
            <w:tcW w:w="7354" w:type="dxa"/>
            <w:gridSpan w:val="9"/>
            <w:tcBorders>
              <w:top w:val="dotted" w:sz="2" w:space="0" w:color="auto"/>
              <w:left w:val="nil"/>
              <w:bottom w:val="dotted" w:sz="4" w:space="0" w:color="auto"/>
              <w:right w:val="single" w:sz="4" w:space="0" w:color="auto"/>
            </w:tcBorders>
            <w:vAlign w:val="center"/>
          </w:tcPr>
          <w:p w14:paraId="00E70508" w14:textId="023A20F6" w:rsidR="005B6294" w:rsidRPr="00876EDD" w:rsidRDefault="005B6294" w:rsidP="39E1C9C6">
            <w:pPr>
              <w:spacing w:before="20" w:after="20"/>
              <w:jc w:val="left"/>
              <w:rPr>
                <w:rFonts w:cs="Arial"/>
                <w:color w:val="000000"/>
              </w:rPr>
            </w:pPr>
          </w:p>
        </w:tc>
      </w:tr>
      <w:tr w:rsidR="005B6294" w:rsidRPr="00315425" w14:paraId="3477FED1" w14:textId="77777777" w:rsidTr="32DAE7AA">
        <w:trPr>
          <w:trHeight w:val="387"/>
        </w:trPr>
        <w:tc>
          <w:tcPr>
            <w:tcW w:w="3104"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7404455" w14:textId="15FB1858" w:rsidR="005B6294" w:rsidRPr="004860AD" w:rsidRDefault="005B6294" w:rsidP="005B6294">
            <w:pPr>
              <w:pStyle w:val="gris"/>
              <w:framePr w:hSpace="0" w:wrap="auto" w:vAnchor="margin" w:hAnchor="text" w:xAlign="left" w:yAlign="inline"/>
              <w:spacing w:before="20" w:after="20"/>
              <w:rPr>
                <w:b w:val="0"/>
              </w:rPr>
            </w:pPr>
          </w:p>
        </w:tc>
        <w:tc>
          <w:tcPr>
            <w:tcW w:w="7354" w:type="dxa"/>
            <w:gridSpan w:val="9"/>
            <w:tcBorders>
              <w:top w:val="dotted" w:sz="4" w:space="0" w:color="auto"/>
              <w:left w:val="nil"/>
              <w:bottom w:val="dotted" w:sz="4" w:space="0" w:color="auto"/>
              <w:right w:val="single" w:sz="4" w:space="0" w:color="auto"/>
            </w:tcBorders>
            <w:vAlign w:val="center"/>
          </w:tcPr>
          <w:p w14:paraId="7126288E" w14:textId="622A909F" w:rsidR="005B6294" w:rsidRDefault="005B6294" w:rsidP="005B6294">
            <w:pPr>
              <w:spacing w:before="20" w:after="20"/>
              <w:jc w:val="left"/>
              <w:rPr>
                <w:rFonts w:cs="Arial"/>
                <w:color w:val="000000"/>
                <w:szCs w:val="20"/>
              </w:rPr>
            </w:pPr>
          </w:p>
        </w:tc>
      </w:tr>
      <w:tr w:rsidR="005B6294" w:rsidRPr="00315425" w14:paraId="21852EFB" w14:textId="77777777" w:rsidTr="32DAE7AA">
        <w:trPr>
          <w:trHeight w:val="387"/>
        </w:trPr>
        <w:tc>
          <w:tcPr>
            <w:tcW w:w="3104"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4ECDA3E1" w14:textId="576E2691" w:rsidR="005B6294" w:rsidRPr="004860AD" w:rsidRDefault="005B6294" w:rsidP="005B6294">
            <w:pPr>
              <w:pStyle w:val="gris"/>
              <w:framePr w:hSpace="0" w:wrap="auto" w:vAnchor="margin" w:hAnchor="text" w:xAlign="left" w:yAlign="inline"/>
              <w:spacing w:before="20" w:after="20"/>
              <w:rPr>
                <w:b w:val="0"/>
              </w:rPr>
            </w:pPr>
          </w:p>
        </w:tc>
        <w:tc>
          <w:tcPr>
            <w:tcW w:w="7354" w:type="dxa"/>
            <w:gridSpan w:val="9"/>
            <w:tcBorders>
              <w:top w:val="dotted" w:sz="4" w:space="0" w:color="auto"/>
              <w:left w:val="nil"/>
              <w:bottom w:val="single" w:sz="4" w:space="0" w:color="auto"/>
              <w:right w:val="single" w:sz="4" w:space="0" w:color="auto"/>
            </w:tcBorders>
            <w:vAlign w:val="center"/>
          </w:tcPr>
          <w:p w14:paraId="131C1E38" w14:textId="5CE1A46F" w:rsidR="005B6294" w:rsidRDefault="005B6294" w:rsidP="39E1C9C6">
            <w:pPr>
              <w:spacing w:before="20" w:after="20"/>
              <w:jc w:val="left"/>
            </w:pPr>
          </w:p>
        </w:tc>
      </w:tr>
      <w:tr w:rsidR="00366A73" w:rsidRPr="00315425" w14:paraId="72A3D3EC" w14:textId="77777777" w:rsidTr="32DAE7AA">
        <w:trPr>
          <w:gridAfter w:val="1"/>
          <w:wAfter w:w="172" w:type="dxa"/>
        </w:trPr>
        <w:tc>
          <w:tcPr>
            <w:tcW w:w="10286" w:type="dxa"/>
            <w:gridSpan w:val="12"/>
            <w:tcBorders>
              <w:top w:val="single" w:sz="2" w:space="0" w:color="auto"/>
              <w:left w:val="nil"/>
              <w:bottom w:val="single" w:sz="2" w:space="0" w:color="auto"/>
              <w:right w:val="nil"/>
            </w:tcBorders>
          </w:tcPr>
          <w:p w14:paraId="0D0B940D" w14:textId="77777777" w:rsidR="00366A73" w:rsidRDefault="00366A73" w:rsidP="00161F93">
            <w:pPr>
              <w:jc w:val="left"/>
              <w:rPr>
                <w:rFonts w:cs="Arial"/>
                <w:sz w:val="10"/>
                <w:szCs w:val="20"/>
              </w:rPr>
            </w:pPr>
          </w:p>
          <w:p w14:paraId="0E27B00A" w14:textId="77777777" w:rsidR="00366A73" w:rsidRPr="00315425" w:rsidRDefault="00366A73" w:rsidP="00161F93">
            <w:pPr>
              <w:jc w:val="left"/>
              <w:rPr>
                <w:rFonts w:cs="Arial"/>
                <w:sz w:val="10"/>
                <w:szCs w:val="20"/>
              </w:rPr>
            </w:pPr>
          </w:p>
        </w:tc>
      </w:tr>
      <w:tr w:rsidR="00366A73" w:rsidRPr="00315425" w14:paraId="608AA660" w14:textId="77777777" w:rsidTr="32DAE7AA">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4AD82FE6"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3E779BFF" w14:textId="77777777" w:rsidTr="32DAE7AA">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7026635A" w14:textId="30C03F0A" w:rsidR="00863579" w:rsidRDefault="00863579" w:rsidP="39E1C9C6">
            <w:pPr>
              <w:pStyle w:val="Puces4"/>
            </w:pPr>
            <w:r>
              <w:t xml:space="preserve">To plan, supervise, deliver and present the food and beverages as per the </w:t>
            </w:r>
            <w:r w:rsidR="31CB2317">
              <w:t>MARS Wrigley</w:t>
            </w:r>
            <w:r>
              <w:t xml:space="preserve"> specification.</w:t>
            </w:r>
          </w:p>
          <w:p w14:paraId="529CC4C9" w14:textId="77777777" w:rsidR="00745A24" w:rsidRDefault="00863579" w:rsidP="39E1C9C6">
            <w:pPr>
              <w:pStyle w:val="Puces4"/>
            </w:pPr>
            <w:r>
              <w:t xml:space="preserve">Interact with </w:t>
            </w:r>
            <w:r w:rsidR="5E659E87">
              <w:t>Associates and fellow colleagues</w:t>
            </w:r>
            <w:r>
              <w:t xml:space="preserve"> by explaining the food and beverages on offer. Gauge needs and make recommendations to meet the exact needs of the</w:t>
            </w:r>
            <w:r w:rsidR="70DCB741">
              <w:t xml:space="preserve"> MARS Wrigley associates</w:t>
            </w:r>
            <w:r>
              <w:t>.</w:t>
            </w:r>
          </w:p>
          <w:p w14:paraId="7535271C" w14:textId="6A55F622" w:rsidR="005F5C6B" w:rsidRPr="00863579" w:rsidRDefault="005F5C6B" w:rsidP="39E1C9C6">
            <w:pPr>
              <w:pStyle w:val="Puces4"/>
            </w:pPr>
            <w:r>
              <w:t>Lease with the hospitality supervisor for the delivery of the catering requests</w:t>
            </w:r>
          </w:p>
        </w:tc>
      </w:tr>
      <w:tr w:rsidR="00366A73" w:rsidRPr="00315425" w14:paraId="60061E4C" w14:textId="77777777" w:rsidTr="32DAE7AA">
        <w:trPr>
          <w:gridAfter w:val="1"/>
          <w:wAfter w:w="172" w:type="dxa"/>
        </w:trPr>
        <w:tc>
          <w:tcPr>
            <w:tcW w:w="10286" w:type="dxa"/>
            <w:gridSpan w:val="12"/>
            <w:tcBorders>
              <w:top w:val="single" w:sz="2" w:space="0" w:color="auto"/>
              <w:left w:val="nil"/>
              <w:bottom w:val="single" w:sz="2" w:space="0" w:color="auto"/>
              <w:right w:val="nil"/>
            </w:tcBorders>
          </w:tcPr>
          <w:p w14:paraId="44EAFD9C" w14:textId="77777777" w:rsidR="00366A73" w:rsidRDefault="00366A73" w:rsidP="00161F93">
            <w:pPr>
              <w:jc w:val="left"/>
              <w:rPr>
                <w:rFonts w:cs="Arial"/>
                <w:sz w:val="10"/>
                <w:szCs w:val="20"/>
              </w:rPr>
            </w:pPr>
          </w:p>
          <w:p w14:paraId="4B94D5A5" w14:textId="77777777" w:rsidR="00366A73" w:rsidRPr="00315425" w:rsidRDefault="00366A73" w:rsidP="00161F93">
            <w:pPr>
              <w:jc w:val="left"/>
              <w:rPr>
                <w:rFonts w:cs="Arial"/>
                <w:sz w:val="10"/>
                <w:szCs w:val="20"/>
              </w:rPr>
            </w:pPr>
          </w:p>
        </w:tc>
      </w:tr>
      <w:tr w:rsidR="00366A73" w:rsidRPr="00315425" w14:paraId="2BDC2903" w14:textId="77777777" w:rsidTr="32DAE7AA">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0FE08DF5"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53492416" w14:textId="77777777" w:rsidTr="32DAE7AA">
        <w:trPr>
          <w:trHeight w:val="232"/>
        </w:trPr>
        <w:tc>
          <w:tcPr>
            <w:tcW w:w="967" w:type="dxa"/>
            <w:vMerge w:val="restart"/>
            <w:tcBorders>
              <w:top w:val="dotted" w:sz="2" w:space="0" w:color="auto"/>
              <w:left w:val="single" w:sz="2" w:space="0" w:color="auto"/>
              <w:right w:val="nil"/>
            </w:tcBorders>
            <w:vAlign w:val="center"/>
          </w:tcPr>
          <w:p w14:paraId="18B52DD5" w14:textId="77777777" w:rsidR="00366A73" w:rsidRPr="007C0E94" w:rsidRDefault="00366A73" w:rsidP="00161F93">
            <w:pPr>
              <w:rPr>
                <w:sz w:val="18"/>
                <w:szCs w:val="18"/>
              </w:rPr>
            </w:pPr>
            <w:r w:rsidRPr="007C0E94">
              <w:rPr>
                <w:sz w:val="18"/>
                <w:szCs w:val="18"/>
              </w:rPr>
              <w:t>Revenue FY13:</w:t>
            </w:r>
          </w:p>
        </w:tc>
        <w:tc>
          <w:tcPr>
            <w:tcW w:w="607" w:type="dxa"/>
            <w:gridSpan w:val="2"/>
            <w:vMerge w:val="restart"/>
            <w:tcBorders>
              <w:top w:val="dotted" w:sz="2" w:space="0" w:color="auto"/>
              <w:left w:val="nil"/>
              <w:right w:val="dotted" w:sz="2" w:space="0" w:color="auto"/>
            </w:tcBorders>
            <w:vAlign w:val="center"/>
          </w:tcPr>
          <w:p w14:paraId="7EB4F65A" w14:textId="77777777" w:rsidR="00366A73" w:rsidRPr="007C0E94" w:rsidRDefault="00366A73" w:rsidP="00161F93">
            <w:pPr>
              <w:rPr>
                <w:sz w:val="18"/>
                <w:szCs w:val="18"/>
              </w:rPr>
            </w:pPr>
            <w:r w:rsidRPr="007C0E94">
              <w:rPr>
                <w:sz w:val="18"/>
                <w:szCs w:val="18"/>
              </w:rPr>
              <w:t>€tbc</w:t>
            </w:r>
          </w:p>
        </w:tc>
        <w:tc>
          <w:tcPr>
            <w:tcW w:w="1890" w:type="dxa"/>
            <w:gridSpan w:val="2"/>
            <w:tcBorders>
              <w:top w:val="dotted" w:sz="2" w:space="0" w:color="auto"/>
              <w:left w:val="dotted" w:sz="2" w:space="0" w:color="auto"/>
              <w:bottom w:val="dotted" w:sz="4" w:space="0" w:color="auto"/>
              <w:right w:val="nil"/>
            </w:tcBorders>
            <w:vAlign w:val="center"/>
          </w:tcPr>
          <w:p w14:paraId="3EA22985"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0EAF8E24"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739563BA"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68F9DA86"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61ADA53A"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0901656B"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1D3392D"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1144" w:type="dxa"/>
            <w:gridSpan w:val="2"/>
            <w:vMerge w:val="restart"/>
            <w:tcBorders>
              <w:top w:val="dotted" w:sz="2" w:space="0" w:color="auto"/>
              <w:left w:val="nil"/>
              <w:right w:val="single" w:sz="2" w:space="0" w:color="auto"/>
            </w:tcBorders>
            <w:vAlign w:val="center"/>
          </w:tcPr>
          <w:p w14:paraId="32B046FB" w14:textId="77777777" w:rsidR="00366A73" w:rsidRPr="007C0E94" w:rsidRDefault="00366A73" w:rsidP="00161F93">
            <w:pPr>
              <w:rPr>
                <w:sz w:val="18"/>
                <w:szCs w:val="18"/>
              </w:rPr>
            </w:pPr>
            <w:r w:rsidRPr="007C0E94">
              <w:rPr>
                <w:sz w:val="18"/>
                <w:szCs w:val="18"/>
              </w:rPr>
              <w:t>tbc</w:t>
            </w:r>
          </w:p>
        </w:tc>
      </w:tr>
      <w:tr w:rsidR="00366A73" w:rsidRPr="007C0E94" w14:paraId="52A4F962" w14:textId="77777777" w:rsidTr="32DAE7AA">
        <w:trPr>
          <w:trHeight w:val="263"/>
        </w:trPr>
        <w:tc>
          <w:tcPr>
            <w:tcW w:w="967" w:type="dxa"/>
            <w:vMerge/>
            <w:vAlign w:val="center"/>
          </w:tcPr>
          <w:p w14:paraId="3DEEC669" w14:textId="77777777" w:rsidR="00366A73" w:rsidRPr="007C0E94" w:rsidRDefault="00366A73" w:rsidP="00161F93">
            <w:pPr>
              <w:rPr>
                <w:sz w:val="18"/>
                <w:szCs w:val="18"/>
              </w:rPr>
            </w:pPr>
          </w:p>
        </w:tc>
        <w:tc>
          <w:tcPr>
            <w:tcW w:w="607" w:type="dxa"/>
            <w:gridSpan w:val="2"/>
            <w:vMerge/>
            <w:vAlign w:val="center"/>
          </w:tcPr>
          <w:p w14:paraId="3656B9AB" w14:textId="77777777" w:rsidR="00366A73" w:rsidRPr="007C0E94" w:rsidRDefault="00366A73" w:rsidP="00161F93">
            <w:pPr>
              <w:rPr>
                <w:sz w:val="18"/>
                <w:szCs w:val="18"/>
              </w:rPr>
            </w:pPr>
          </w:p>
        </w:tc>
        <w:tc>
          <w:tcPr>
            <w:tcW w:w="1890" w:type="dxa"/>
            <w:gridSpan w:val="2"/>
            <w:tcBorders>
              <w:top w:val="dotted" w:sz="4" w:space="0" w:color="auto"/>
              <w:left w:val="dotted" w:sz="2" w:space="0" w:color="auto"/>
              <w:bottom w:val="dotted" w:sz="4" w:space="0" w:color="auto"/>
              <w:right w:val="nil"/>
            </w:tcBorders>
            <w:vAlign w:val="center"/>
          </w:tcPr>
          <w:p w14:paraId="26B7AA02"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14AAA81" w14:textId="77777777" w:rsidR="00366A73" w:rsidRPr="007C0E94" w:rsidRDefault="00366A73" w:rsidP="00161F93">
            <w:pPr>
              <w:rPr>
                <w:sz w:val="18"/>
                <w:szCs w:val="18"/>
              </w:rPr>
            </w:pPr>
            <w:r>
              <w:rPr>
                <w:sz w:val="18"/>
                <w:szCs w:val="18"/>
              </w:rPr>
              <w:t>tbc</w:t>
            </w:r>
          </w:p>
        </w:tc>
        <w:tc>
          <w:tcPr>
            <w:tcW w:w="810" w:type="dxa"/>
            <w:vMerge/>
            <w:vAlign w:val="center"/>
          </w:tcPr>
          <w:p w14:paraId="45FB0818" w14:textId="77777777" w:rsidR="00366A73" w:rsidRPr="007C0E94" w:rsidRDefault="00366A73" w:rsidP="00161F93">
            <w:pPr>
              <w:rPr>
                <w:sz w:val="18"/>
                <w:szCs w:val="18"/>
              </w:rPr>
            </w:pPr>
          </w:p>
        </w:tc>
        <w:tc>
          <w:tcPr>
            <w:tcW w:w="900" w:type="dxa"/>
            <w:vMerge/>
            <w:vAlign w:val="center"/>
          </w:tcPr>
          <w:p w14:paraId="049F31CB" w14:textId="77777777" w:rsidR="00366A73" w:rsidRPr="007C0E94" w:rsidRDefault="00366A73" w:rsidP="00161F93">
            <w:pPr>
              <w:rPr>
                <w:sz w:val="18"/>
                <w:szCs w:val="18"/>
              </w:rPr>
            </w:pPr>
          </w:p>
        </w:tc>
        <w:tc>
          <w:tcPr>
            <w:tcW w:w="1260" w:type="dxa"/>
            <w:vMerge/>
            <w:vAlign w:val="center"/>
          </w:tcPr>
          <w:p w14:paraId="53128261" w14:textId="77777777" w:rsidR="00366A73" w:rsidRPr="007C0E94" w:rsidRDefault="00366A73" w:rsidP="00161F93">
            <w:pPr>
              <w:rPr>
                <w:sz w:val="18"/>
                <w:szCs w:val="18"/>
              </w:rPr>
            </w:pPr>
          </w:p>
        </w:tc>
        <w:tc>
          <w:tcPr>
            <w:tcW w:w="540" w:type="dxa"/>
            <w:vMerge/>
            <w:vAlign w:val="center"/>
          </w:tcPr>
          <w:p w14:paraId="62486C05" w14:textId="77777777" w:rsidR="00366A73" w:rsidRPr="007C0E94" w:rsidRDefault="00366A73" w:rsidP="00161F93">
            <w:pPr>
              <w:rPr>
                <w:sz w:val="18"/>
                <w:szCs w:val="18"/>
              </w:rPr>
            </w:pPr>
          </w:p>
        </w:tc>
        <w:tc>
          <w:tcPr>
            <w:tcW w:w="1800" w:type="dxa"/>
            <w:vMerge/>
            <w:vAlign w:val="center"/>
          </w:tcPr>
          <w:p w14:paraId="4101652C" w14:textId="77777777" w:rsidR="00366A73" w:rsidRPr="007C0E94" w:rsidRDefault="00366A73" w:rsidP="00161F93">
            <w:pPr>
              <w:rPr>
                <w:sz w:val="18"/>
                <w:szCs w:val="18"/>
              </w:rPr>
            </w:pPr>
          </w:p>
        </w:tc>
        <w:tc>
          <w:tcPr>
            <w:tcW w:w="1144" w:type="dxa"/>
            <w:gridSpan w:val="2"/>
            <w:vMerge/>
            <w:vAlign w:val="center"/>
          </w:tcPr>
          <w:p w14:paraId="4B99056E" w14:textId="77777777" w:rsidR="00366A73" w:rsidRPr="007C0E94" w:rsidRDefault="00366A73" w:rsidP="00161F93">
            <w:pPr>
              <w:rPr>
                <w:sz w:val="18"/>
                <w:szCs w:val="18"/>
              </w:rPr>
            </w:pPr>
          </w:p>
        </w:tc>
      </w:tr>
      <w:tr w:rsidR="00366A73" w:rsidRPr="007C0E94" w14:paraId="4CB6616A" w14:textId="77777777" w:rsidTr="32DAE7AA">
        <w:trPr>
          <w:trHeight w:val="263"/>
        </w:trPr>
        <w:tc>
          <w:tcPr>
            <w:tcW w:w="967" w:type="dxa"/>
            <w:vMerge/>
            <w:vAlign w:val="center"/>
          </w:tcPr>
          <w:p w14:paraId="1299C43A" w14:textId="77777777" w:rsidR="00366A73" w:rsidRPr="007C0E94" w:rsidRDefault="00366A73" w:rsidP="00161F93">
            <w:pPr>
              <w:rPr>
                <w:sz w:val="18"/>
                <w:szCs w:val="18"/>
              </w:rPr>
            </w:pPr>
          </w:p>
        </w:tc>
        <w:tc>
          <w:tcPr>
            <w:tcW w:w="607" w:type="dxa"/>
            <w:gridSpan w:val="2"/>
            <w:vMerge/>
            <w:vAlign w:val="center"/>
          </w:tcPr>
          <w:p w14:paraId="4DDBEF00" w14:textId="77777777" w:rsidR="00366A73" w:rsidRPr="007C0E94" w:rsidRDefault="00366A73" w:rsidP="00161F93">
            <w:pPr>
              <w:rPr>
                <w:sz w:val="18"/>
                <w:szCs w:val="18"/>
              </w:rPr>
            </w:pPr>
          </w:p>
        </w:tc>
        <w:tc>
          <w:tcPr>
            <w:tcW w:w="1890" w:type="dxa"/>
            <w:gridSpan w:val="2"/>
            <w:tcBorders>
              <w:top w:val="dotted" w:sz="4" w:space="0" w:color="auto"/>
              <w:left w:val="dotted" w:sz="2" w:space="0" w:color="auto"/>
              <w:bottom w:val="dotted" w:sz="4" w:space="0" w:color="auto"/>
              <w:right w:val="nil"/>
            </w:tcBorders>
            <w:vAlign w:val="center"/>
          </w:tcPr>
          <w:p w14:paraId="1871E5CD"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40E8C04C" w14:textId="77777777" w:rsidR="00366A73" w:rsidRPr="007C0E94" w:rsidRDefault="00366A73" w:rsidP="00161F93">
            <w:pPr>
              <w:rPr>
                <w:sz w:val="18"/>
                <w:szCs w:val="18"/>
              </w:rPr>
            </w:pPr>
            <w:r>
              <w:rPr>
                <w:sz w:val="18"/>
                <w:szCs w:val="18"/>
              </w:rPr>
              <w:t>tbc</w:t>
            </w:r>
          </w:p>
        </w:tc>
        <w:tc>
          <w:tcPr>
            <w:tcW w:w="810" w:type="dxa"/>
            <w:vMerge/>
            <w:vAlign w:val="center"/>
          </w:tcPr>
          <w:p w14:paraId="3461D779" w14:textId="77777777" w:rsidR="00366A73" w:rsidRPr="007C0E94" w:rsidRDefault="00366A73" w:rsidP="00161F93">
            <w:pPr>
              <w:rPr>
                <w:sz w:val="18"/>
                <w:szCs w:val="18"/>
              </w:rPr>
            </w:pPr>
          </w:p>
        </w:tc>
        <w:tc>
          <w:tcPr>
            <w:tcW w:w="900" w:type="dxa"/>
            <w:vMerge/>
            <w:vAlign w:val="center"/>
          </w:tcPr>
          <w:p w14:paraId="3CF2D8B6"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5B774484"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10D37A47"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259F6791" w14:textId="77777777" w:rsidR="00366A73" w:rsidRPr="008071F4" w:rsidRDefault="00366A73" w:rsidP="00161F93">
            <w:pPr>
              <w:rPr>
                <w:sz w:val="18"/>
                <w:szCs w:val="18"/>
              </w:rPr>
            </w:pPr>
            <w:r>
              <w:rPr>
                <w:sz w:val="18"/>
                <w:szCs w:val="18"/>
              </w:rPr>
              <w:t xml:space="preserve">HR in Region </w:t>
            </w:r>
          </w:p>
        </w:tc>
        <w:tc>
          <w:tcPr>
            <w:tcW w:w="1144" w:type="dxa"/>
            <w:gridSpan w:val="2"/>
            <w:vMerge w:val="restart"/>
            <w:tcBorders>
              <w:top w:val="dotted" w:sz="4" w:space="0" w:color="auto"/>
              <w:left w:val="nil"/>
              <w:right w:val="single" w:sz="2" w:space="0" w:color="auto"/>
            </w:tcBorders>
            <w:vAlign w:val="center"/>
          </w:tcPr>
          <w:p w14:paraId="32FECEB7" w14:textId="77777777" w:rsidR="00366A73" w:rsidRPr="007C0E94" w:rsidRDefault="00366A73" w:rsidP="00161F93">
            <w:pPr>
              <w:rPr>
                <w:sz w:val="18"/>
                <w:szCs w:val="18"/>
              </w:rPr>
            </w:pPr>
            <w:r w:rsidRPr="007C0E94">
              <w:rPr>
                <w:sz w:val="18"/>
                <w:szCs w:val="18"/>
              </w:rPr>
              <w:t>tbc</w:t>
            </w:r>
          </w:p>
        </w:tc>
      </w:tr>
      <w:tr w:rsidR="00366A73" w:rsidRPr="007C0E94" w14:paraId="3BC7D2BD" w14:textId="77777777" w:rsidTr="32DAE7AA">
        <w:trPr>
          <w:trHeight w:val="218"/>
        </w:trPr>
        <w:tc>
          <w:tcPr>
            <w:tcW w:w="967" w:type="dxa"/>
            <w:vMerge/>
            <w:vAlign w:val="center"/>
          </w:tcPr>
          <w:p w14:paraId="0FB78278" w14:textId="77777777" w:rsidR="00366A73" w:rsidRPr="007C0E94" w:rsidRDefault="00366A73" w:rsidP="00161F93">
            <w:pPr>
              <w:rPr>
                <w:sz w:val="18"/>
                <w:szCs w:val="18"/>
              </w:rPr>
            </w:pPr>
          </w:p>
        </w:tc>
        <w:tc>
          <w:tcPr>
            <w:tcW w:w="607" w:type="dxa"/>
            <w:gridSpan w:val="2"/>
            <w:vMerge/>
            <w:vAlign w:val="center"/>
          </w:tcPr>
          <w:p w14:paraId="1FC39945" w14:textId="77777777" w:rsidR="00366A73" w:rsidRPr="007C0E94" w:rsidRDefault="00366A73" w:rsidP="00161F93">
            <w:pPr>
              <w:rPr>
                <w:sz w:val="18"/>
                <w:szCs w:val="18"/>
              </w:rPr>
            </w:pPr>
          </w:p>
        </w:tc>
        <w:tc>
          <w:tcPr>
            <w:tcW w:w="1890" w:type="dxa"/>
            <w:gridSpan w:val="2"/>
            <w:tcBorders>
              <w:top w:val="dotted" w:sz="4" w:space="0" w:color="auto"/>
              <w:left w:val="dotted" w:sz="2" w:space="0" w:color="auto"/>
              <w:bottom w:val="dotted" w:sz="4" w:space="0" w:color="auto"/>
              <w:right w:val="nil"/>
            </w:tcBorders>
            <w:vAlign w:val="center"/>
          </w:tcPr>
          <w:p w14:paraId="531A10C4"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0B097A8C" w14:textId="77777777" w:rsidR="00366A73" w:rsidRPr="007C0E94" w:rsidRDefault="00366A73" w:rsidP="00161F93">
            <w:pPr>
              <w:rPr>
                <w:sz w:val="18"/>
                <w:szCs w:val="18"/>
              </w:rPr>
            </w:pPr>
            <w:r>
              <w:rPr>
                <w:sz w:val="18"/>
                <w:szCs w:val="18"/>
              </w:rPr>
              <w:t>tbc</w:t>
            </w:r>
          </w:p>
        </w:tc>
        <w:tc>
          <w:tcPr>
            <w:tcW w:w="810" w:type="dxa"/>
            <w:vMerge/>
            <w:vAlign w:val="center"/>
          </w:tcPr>
          <w:p w14:paraId="0562CB0E" w14:textId="77777777" w:rsidR="00366A73" w:rsidRPr="007C0E94" w:rsidRDefault="00366A73" w:rsidP="00161F93">
            <w:pPr>
              <w:rPr>
                <w:sz w:val="18"/>
                <w:szCs w:val="18"/>
              </w:rPr>
            </w:pPr>
          </w:p>
        </w:tc>
        <w:tc>
          <w:tcPr>
            <w:tcW w:w="900" w:type="dxa"/>
            <w:vMerge/>
            <w:vAlign w:val="center"/>
          </w:tcPr>
          <w:p w14:paraId="34CE0A41" w14:textId="77777777" w:rsidR="00366A73" w:rsidRPr="007C0E94" w:rsidRDefault="00366A73" w:rsidP="00161F93">
            <w:pPr>
              <w:rPr>
                <w:sz w:val="18"/>
                <w:szCs w:val="18"/>
              </w:rPr>
            </w:pPr>
          </w:p>
        </w:tc>
        <w:tc>
          <w:tcPr>
            <w:tcW w:w="1260" w:type="dxa"/>
            <w:vMerge/>
            <w:vAlign w:val="center"/>
          </w:tcPr>
          <w:p w14:paraId="62EBF3C5" w14:textId="77777777" w:rsidR="00366A73" w:rsidRPr="007C0E94" w:rsidRDefault="00366A73" w:rsidP="00161F93">
            <w:pPr>
              <w:rPr>
                <w:sz w:val="18"/>
                <w:szCs w:val="18"/>
              </w:rPr>
            </w:pPr>
          </w:p>
        </w:tc>
        <w:tc>
          <w:tcPr>
            <w:tcW w:w="540" w:type="dxa"/>
            <w:vMerge/>
            <w:vAlign w:val="center"/>
          </w:tcPr>
          <w:p w14:paraId="6D98A12B" w14:textId="77777777" w:rsidR="00366A73" w:rsidRPr="007C0E94" w:rsidRDefault="00366A73" w:rsidP="00161F93">
            <w:pPr>
              <w:rPr>
                <w:sz w:val="18"/>
                <w:szCs w:val="18"/>
              </w:rPr>
            </w:pPr>
          </w:p>
        </w:tc>
        <w:tc>
          <w:tcPr>
            <w:tcW w:w="1800" w:type="dxa"/>
            <w:vMerge/>
            <w:vAlign w:val="center"/>
          </w:tcPr>
          <w:p w14:paraId="2946DB82" w14:textId="77777777" w:rsidR="00366A73" w:rsidRPr="007C0E94" w:rsidRDefault="00366A73" w:rsidP="00161F93">
            <w:pPr>
              <w:rPr>
                <w:sz w:val="18"/>
                <w:szCs w:val="18"/>
              </w:rPr>
            </w:pPr>
          </w:p>
        </w:tc>
        <w:tc>
          <w:tcPr>
            <w:tcW w:w="1144" w:type="dxa"/>
            <w:gridSpan w:val="2"/>
            <w:vMerge/>
            <w:vAlign w:val="center"/>
          </w:tcPr>
          <w:p w14:paraId="5997CC1D" w14:textId="77777777" w:rsidR="00366A73" w:rsidRPr="007C0E94" w:rsidRDefault="00366A73" w:rsidP="00161F93">
            <w:pPr>
              <w:rPr>
                <w:sz w:val="18"/>
                <w:szCs w:val="18"/>
              </w:rPr>
            </w:pPr>
          </w:p>
        </w:tc>
      </w:tr>
      <w:tr w:rsidR="00366A73" w:rsidRPr="00FB6D69" w14:paraId="714023A8" w14:textId="77777777" w:rsidTr="32DAE7AA">
        <w:trPr>
          <w:trHeight w:val="413"/>
        </w:trPr>
        <w:tc>
          <w:tcPr>
            <w:tcW w:w="1484" w:type="dxa"/>
            <w:gridSpan w:val="2"/>
            <w:tcBorders>
              <w:top w:val="dotted" w:sz="2" w:space="0" w:color="auto"/>
              <w:left w:val="single" w:sz="2" w:space="0" w:color="auto"/>
              <w:bottom w:val="single" w:sz="4" w:space="0" w:color="auto"/>
              <w:right w:val="nil"/>
            </w:tcBorders>
            <w:vAlign w:val="center"/>
          </w:tcPr>
          <w:p w14:paraId="7241C2CF" w14:textId="77777777" w:rsidR="00366A73" w:rsidRPr="00FB6D69" w:rsidRDefault="00366A73" w:rsidP="00161F93">
            <w:r w:rsidRPr="00FB6D69">
              <w:t xml:space="preserve">Characteristics </w:t>
            </w:r>
          </w:p>
        </w:tc>
        <w:tc>
          <w:tcPr>
            <w:tcW w:w="8974" w:type="dxa"/>
            <w:gridSpan w:val="11"/>
            <w:tcBorders>
              <w:top w:val="dotted" w:sz="4" w:space="0" w:color="auto"/>
              <w:left w:val="nil"/>
              <w:bottom w:val="single" w:sz="4" w:space="0" w:color="auto"/>
              <w:right w:val="single" w:sz="2" w:space="0" w:color="auto"/>
            </w:tcBorders>
            <w:vAlign w:val="center"/>
          </w:tcPr>
          <w:p w14:paraId="5D725BD2"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7717BE7E"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1ADB0867" wp14:editId="07777777">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29A0268"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DB0867"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329A0268"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B8A4DF3" w14:textId="77777777" w:rsidTr="39E1C9C6">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themeFill="background1" w:themeFillShade="F2"/>
            <w:vAlign w:val="center"/>
          </w:tcPr>
          <w:p w14:paraId="391C0CDC"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7238F0F" w14:textId="77777777" w:rsidTr="39E1C9C6">
        <w:trPr>
          <w:trHeight w:val="77"/>
        </w:trPr>
        <w:tc>
          <w:tcPr>
            <w:tcW w:w="10458" w:type="dxa"/>
            <w:tcBorders>
              <w:top w:val="dotted" w:sz="4" w:space="0" w:color="auto"/>
              <w:left w:val="single" w:sz="2" w:space="0" w:color="auto"/>
              <w:bottom w:val="single" w:sz="2" w:space="0" w:color="000000" w:themeColor="text1"/>
              <w:right w:val="single" w:sz="2" w:space="0" w:color="auto"/>
            </w:tcBorders>
          </w:tcPr>
          <w:p w14:paraId="110FFD37" w14:textId="77777777" w:rsidR="00366A73" w:rsidRPr="00315425" w:rsidRDefault="00366A73" w:rsidP="00366A73">
            <w:pPr>
              <w:jc w:val="center"/>
              <w:rPr>
                <w:rFonts w:cs="Arial"/>
                <w:b/>
                <w:sz w:val="4"/>
                <w:szCs w:val="20"/>
              </w:rPr>
            </w:pPr>
          </w:p>
          <w:p w14:paraId="6B699379" w14:textId="77777777" w:rsidR="00366A73" w:rsidRPr="00315425" w:rsidRDefault="00366A73" w:rsidP="00366A73">
            <w:pPr>
              <w:jc w:val="center"/>
              <w:rPr>
                <w:rFonts w:cs="Arial"/>
                <w:b/>
                <w:sz w:val="6"/>
                <w:szCs w:val="20"/>
              </w:rPr>
            </w:pPr>
          </w:p>
          <w:p w14:paraId="3FE9F23F" w14:textId="77777777" w:rsidR="00366A73" w:rsidRDefault="00366A73" w:rsidP="00366A73">
            <w:pPr>
              <w:spacing w:after="40"/>
              <w:jc w:val="center"/>
              <w:rPr>
                <w:rFonts w:cs="Arial"/>
                <w:noProof/>
                <w:sz w:val="10"/>
                <w:szCs w:val="20"/>
                <w:lang w:eastAsia="en-US"/>
              </w:rPr>
            </w:pPr>
          </w:p>
          <w:p w14:paraId="1F72F646" w14:textId="77777777" w:rsidR="00366A73" w:rsidRDefault="00366A73" w:rsidP="00366A73">
            <w:pPr>
              <w:spacing w:after="40"/>
              <w:jc w:val="center"/>
              <w:rPr>
                <w:rFonts w:cs="Arial"/>
                <w:noProof/>
                <w:sz w:val="10"/>
                <w:szCs w:val="20"/>
                <w:lang w:eastAsia="en-US"/>
              </w:rPr>
            </w:pPr>
          </w:p>
          <w:p w14:paraId="7CE3DE16" w14:textId="3DA29F79" w:rsidR="00863579" w:rsidRPr="007A4AD9" w:rsidRDefault="1392473B" w:rsidP="00863579">
            <w:pPr>
              <w:spacing w:after="40"/>
              <w:jc w:val="center"/>
              <w:rPr>
                <w:noProof/>
                <w:lang w:val="en-GB" w:eastAsia="en-GB"/>
              </w:rPr>
            </w:pPr>
            <w:r w:rsidRPr="39E1C9C6">
              <w:rPr>
                <w:noProof/>
                <w:lang w:val="en-GB" w:eastAsia="en-GB"/>
              </w:rPr>
              <w:t>Food Lead</w:t>
            </w:r>
          </w:p>
          <w:p w14:paraId="353CB910" w14:textId="441BB992" w:rsidR="00863579" w:rsidRDefault="00863579" w:rsidP="00863579">
            <w:pPr>
              <w:spacing w:after="40"/>
              <w:jc w:val="center"/>
              <w:rPr>
                <w:noProof/>
                <w:lang w:val="en-GB" w:eastAsia="en-GB"/>
              </w:rPr>
            </w:pPr>
            <w:r w:rsidRPr="39E1C9C6">
              <w:rPr>
                <w:noProof/>
                <w:lang w:val="en-GB" w:eastAsia="en-GB"/>
              </w:rPr>
              <w:t>Supervisor -Head Chef</w:t>
            </w:r>
          </w:p>
          <w:p w14:paraId="51048C97" w14:textId="27963A15" w:rsidR="00366A73" w:rsidRPr="00D376CF" w:rsidRDefault="00366A73" w:rsidP="39E1C9C6">
            <w:pPr>
              <w:spacing w:after="40"/>
              <w:jc w:val="center"/>
              <w:rPr>
                <w:noProof/>
                <w:lang w:val="en-GB" w:eastAsia="en-GB"/>
              </w:rPr>
            </w:pPr>
          </w:p>
        </w:tc>
      </w:tr>
    </w:tbl>
    <w:p w14:paraId="08CE6F91" w14:textId="77777777" w:rsidR="00366A73" w:rsidRDefault="00366A73" w:rsidP="00366A73">
      <w:pPr>
        <w:jc w:val="left"/>
        <w:rPr>
          <w:rFonts w:cs="Arial"/>
        </w:rPr>
      </w:pPr>
    </w:p>
    <w:p w14:paraId="61CDCEAD" w14:textId="77777777" w:rsidR="00366A73" w:rsidRDefault="00366A73" w:rsidP="00366A73">
      <w:pPr>
        <w:jc w:val="left"/>
        <w:rPr>
          <w:rFonts w:cs="Arial"/>
          <w:vanish/>
        </w:rPr>
      </w:pPr>
    </w:p>
    <w:p w14:paraId="6BB9E253"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1F31A2B2" w14:textId="77777777" w:rsidTr="39E1C9C6">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themeFill="background1" w:themeFillShade="F2"/>
            <w:vAlign w:val="center"/>
          </w:tcPr>
          <w:p w14:paraId="2DF87AF6"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614858A2" w14:textId="77777777" w:rsidTr="39E1C9C6">
        <w:trPr>
          <w:trHeight w:val="1606"/>
        </w:trPr>
        <w:tc>
          <w:tcPr>
            <w:tcW w:w="10458" w:type="dxa"/>
            <w:tcBorders>
              <w:top w:val="dotted" w:sz="2" w:space="0" w:color="auto"/>
              <w:left w:val="single" w:sz="2" w:space="0" w:color="auto"/>
              <w:bottom w:val="single" w:sz="4" w:space="0" w:color="auto"/>
              <w:right w:val="single" w:sz="2" w:space="0" w:color="auto"/>
            </w:tcBorders>
          </w:tcPr>
          <w:p w14:paraId="4E411C8C" w14:textId="2D7DE7F6" w:rsidR="00863579" w:rsidRPr="00745A24" w:rsidRDefault="00863579" w:rsidP="39E1C9C6">
            <w:pPr>
              <w:pStyle w:val="Puces4"/>
              <w:rPr>
                <w:color w:val="FF0000"/>
              </w:rPr>
            </w:pPr>
            <w:r>
              <w:t xml:space="preserve">Liaise with Sodexo team for any irregularities and other important information that impact </w:t>
            </w:r>
            <w:r w:rsidR="34E50EFE">
              <w:t>Sodexo at MARS</w:t>
            </w:r>
          </w:p>
          <w:p w14:paraId="5EEA8E90" w14:textId="77777777" w:rsidR="00863579" w:rsidRPr="00473C57" w:rsidRDefault="00863579" w:rsidP="00863579">
            <w:pPr>
              <w:pStyle w:val="Puces4"/>
              <w:numPr>
                <w:ilvl w:val="0"/>
                <w:numId w:val="3"/>
              </w:numPr>
              <w:rPr>
                <w:color w:val="FF0000"/>
              </w:rPr>
            </w:pPr>
            <w:r>
              <w:rPr>
                <w:color w:val="000000" w:themeColor="text1"/>
              </w:rPr>
              <w:t>Communicate Product, service and customer issues to Sodexo, so that corrective action can be taken in a timely manner</w:t>
            </w:r>
          </w:p>
          <w:p w14:paraId="40AAF268" w14:textId="473A138C" w:rsidR="00745A24" w:rsidRPr="00C4695A" w:rsidRDefault="00863579" w:rsidP="39E1C9C6">
            <w:pPr>
              <w:pStyle w:val="Puces4"/>
              <w:spacing w:before="40" w:after="40"/>
              <w:rPr>
                <w:color w:val="FF0000"/>
              </w:rPr>
            </w:pPr>
            <w:r w:rsidRPr="39E1C9C6">
              <w:rPr>
                <w:color w:val="000000" w:themeColor="text1"/>
              </w:rPr>
              <w:t xml:space="preserve">Working in </w:t>
            </w:r>
            <w:r w:rsidR="7B0B2B88" w:rsidRPr="39E1C9C6">
              <w:rPr>
                <w:color w:val="000000" w:themeColor="text1"/>
              </w:rPr>
              <w:t xml:space="preserve">the evening </w:t>
            </w:r>
            <w:r w:rsidRPr="39E1C9C6">
              <w:rPr>
                <w:color w:val="000000" w:themeColor="text1"/>
              </w:rPr>
              <w:t xml:space="preserve">can be a challenging environment to work in due to the </w:t>
            </w:r>
            <w:r w:rsidR="20BC6979" w:rsidRPr="39E1C9C6">
              <w:rPr>
                <w:color w:val="000000" w:themeColor="text1"/>
              </w:rPr>
              <w:t>unsocial hours</w:t>
            </w:r>
          </w:p>
          <w:p w14:paraId="5AF293A8" w14:textId="0E6DE885" w:rsidR="00745A24" w:rsidRPr="00C4695A" w:rsidRDefault="005F5C6B" w:rsidP="39E1C9C6">
            <w:pPr>
              <w:pStyle w:val="Puces4"/>
              <w:spacing w:before="40" w:after="40"/>
              <w:rPr>
                <w:color w:val="FF0000"/>
              </w:rPr>
            </w:pPr>
            <w:r>
              <w:rPr>
                <w:color w:val="000000" w:themeColor="text1"/>
              </w:rPr>
              <w:t>Last minute requirements in hospitality</w:t>
            </w:r>
          </w:p>
        </w:tc>
      </w:tr>
    </w:tbl>
    <w:p w14:paraId="23DE523C" w14:textId="77777777" w:rsidR="00366A73" w:rsidRDefault="00366A73" w:rsidP="00366A73">
      <w:pPr>
        <w:jc w:val="left"/>
        <w:rPr>
          <w:rFonts w:cs="Arial"/>
        </w:rPr>
      </w:pPr>
    </w:p>
    <w:p w14:paraId="52E56223" w14:textId="77777777" w:rsidR="00E57078" w:rsidRDefault="00E57078" w:rsidP="00366A73">
      <w:pPr>
        <w:jc w:val="left"/>
        <w:rPr>
          <w:rFonts w:cs="Arial"/>
        </w:rPr>
      </w:pPr>
    </w:p>
    <w:p w14:paraId="07547A01" w14:textId="77777777" w:rsidR="00E57078" w:rsidRDefault="00E57078" w:rsidP="00366A73">
      <w:pPr>
        <w:jc w:val="left"/>
        <w:rPr>
          <w:rFonts w:cs="Arial"/>
        </w:rPr>
      </w:pPr>
    </w:p>
    <w:p w14:paraId="5043CB0F"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CD87FDA" w14:textId="77777777" w:rsidTr="00161F93">
        <w:trPr>
          <w:trHeight w:val="565"/>
        </w:trPr>
        <w:tc>
          <w:tcPr>
            <w:tcW w:w="10458" w:type="dxa"/>
            <w:shd w:val="clear" w:color="auto" w:fill="F2F2F2"/>
            <w:vAlign w:val="center"/>
          </w:tcPr>
          <w:p w14:paraId="09625061"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32E196A8" w14:textId="77777777" w:rsidTr="00161F93">
        <w:trPr>
          <w:trHeight w:val="620"/>
        </w:trPr>
        <w:tc>
          <w:tcPr>
            <w:tcW w:w="10458" w:type="dxa"/>
          </w:tcPr>
          <w:p w14:paraId="07459315" w14:textId="77777777" w:rsidR="00366A73" w:rsidRPr="00C56FEC" w:rsidRDefault="00366A73" w:rsidP="00161F93">
            <w:pPr>
              <w:rPr>
                <w:rFonts w:cs="Arial"/>
                <w:b/>
                <w:sz w:val="6"/>
                <w:szCs w:val="20"/>
              </w:rPr>
            </w:pPr>
          </w:p>
          <w:p w14:paraId="0F6F79D2" w14:textId="77777777" w:rsidR="00863579" w:rsidRDefault="00863579" w:rsidP="00863579">
            <w:pPr>
              <w:pStyle w:val="Puces4"/>
            </w:pPr>
            <w:r>
              <w:t xml:space="preserve">Ensure that all customers are afforded </w:t>
            </w:r>
            <w:proofErr w:type="gramStart"/>
            <w:r>
              <w:t>a</w:t>
            </w:r>
            <w:proofErr w:type="gramEnd"/>
            <w:r>
              <w:t xml:space="preserve"> highest quality of service through continuous improvement to product and services. Constantly seek customer feedback and opportunities to develop the lounge product.</w:t>
            </w:r>
          </w:p>
          <w:p w14:paraId="1AD19C1B" w14:textId="6E82CE6C" w:rsidR="00863579" w:rsidRDefault="00863579" w:rsidP="00863579">
            <w:pPr>
              <w:pStyle w:val="Puces4"/>
            </w:pPr>
            <w:r>
              <w:t>Responsible for the presentation of all food and beverage</w:t>
            </w:r>
            <w:r w:rsidR="005F5C6B">
              <w:t xml:space="preserve"> with special attention to hospitality</w:t>
            </w:r>
            <w:r>
              <w:t>, ensuring quality, quantity are consistently monitored, maintained and display is as per set specification.</w:t>
            </w:r>
          </w:p>
          <w:p w14:paraId="32F606B9" w14:textId="77777777" w:rsidR="00863579" w:rsidRDefault="00863579" w:rsidP="00863579">
            <w:pPr>
              <w:pStyle w:val="Puces4"/>
            </w:pPr>
            <w:r>
              <w:t>Ensure buffet and stock levels of all food and beverage items are properly maintained and replenished regularly as required and in accordance with food and safety standards. Control and monitor hygiene standards as per HACCAP.</w:t>
            </w:r>
          </w:p>
          <w:p w14:paraId="44D7A4F7" w14:textId="77777777" w:rsidR="00863579" w:rsidRDefault="00863579" w:rsidP="00863579">
            <w:pPr>
              <w:pStyle w:val="Puces4"/>
            </w:pPr>
            <w:r>
              <w:t>Provide training and guidance to service staff on the presentation and display of food.</w:t>
            </w:r>
          </w:p>
          <w:p w14:paraId="2C14A028" w14:textId="77777777" w:rsidR="00863579" w:rsidRDefault="00863579" w:rsidP="00863579">
            <w:pPr>
              <w:pStyle w:val="Puces4"/>
            </w:pPr>
            <w:r>
              <w:t>Ensure personal and food hygiene, as well as housekeeping standards in the lounge food services areas and kitchen are adhered to, as per company policy.</w:t>
            </w:r>
          </w:p>
          <w:p w14:paraId="399E6BC3" w14:textId="77777777" w:rsidR="00863579" w:rsidRDefault="00863579" w:rsidP="00863579">
            <w:pPr>
              <w:pStyle w:val="Puces4"/>
            </w:pPr>
            <w:r>
              <w:t xml:space="preserve">Ensure all food orders are completed daily to </w:t>
            </w:r>
            <w:proofErr w:type="gramStart"/>
            <w:r>
              <w:t>ensure sufficient supplies of food stocks and at all times</w:t>
            </w:r>
            <w:proofErr w:type="gramEnd"/>
            <w:r>
              <w:t>.</w:t>
            </w:r>
          </w:p>
          <w:p w14:paraId="3E18C94F" w14:textId="77777777" w:rsidR="00863579" w:rsidRDefault="00863579" w:rsidP="00863579">
            <w:pPr>
              <w:pStyle w:val="Puces4"/>
            </w:pPr>
            <w:r>
              <w:t>Ensure that at the end of each service the kitchen is cleaned down and ready for the following shift.</w:t>
            </w:r>
          </w:p>
          <w:p w14:paraId="46932555" w14:textId="77777777" w:rsidR="00863579" w:rsidRDefault="00863579" w:rsidP="00863579">
            <w:pPr>
              <w:pStyle w:val="Puces4"/>
            </w:pPr>
            <w:r>
              <w:t xml:space="preserve">Ensure that back of house is </w:t>
            </w:r>
            <w:proofErr w:type="gramStart"/>
            <w:r>
              <w:t>kept clean and tidy at all times</w:t>
            </w:r>
            <w:proofErr w:type="gramEnd"/>
            <w:r>
              <w:t>, including fridge and freezers and other store areas.</w:t>
            </w:r>
          </w:p>
          <w:p w14:paraId="55018F64" w14:textId="77777777" w:rsidR="00863579" w:rsidRDefault="00863579" w:rsidP="00863579">
            <w:pPr>
              <w:pStyle w:val="Puces4"/>
            </w:pPr>
            <w:r>
              <w:t xml:space="preserve">Ensure that all products stored or displayed are date coded, stock rotated and labelled correctly using the </w:t>
            </w:r>
            <w:proofErr w:type="gramStart"/>
            <w:r>
              <w:t>shelf life</w:t>
            </w:r>
            <w:proofErr w:type="gramEnd"/>
            <w:r>
              <w:t xml:space="preserve"> rule.</w:t>
            </w:r>
          </w:p>
          <w:p w14:paraId="138245E3" w14:textId="77777777" w:rsidR="00863579" w:rsidRDefault="00863579" w:rsidP="00863579">
            <w:pPr>
              <w:pStyle w:val="Puces4"/>
            </w:pPr>
            <w:r>
              <w:t>Ensure that sufficient preparation is completed for the following shift.</w:t>
            </w:r>
          </w:p>
          <w:p w14:paraId="43940CDC" w14:textId="77777777" w:rsidR="00863579" w:rsidRDefault="00863579" w:rsidP="00863579">
            <w:pPr>
              <w:pStyle w:val="Puces4"/>
            </w:pPr>
            <w:r>
              <w:t xml:space="preserve">Interact with Lounge customers to gain feedback on service and product. Communicate finding to Lounge Supervisor / Lounge Manager. Liaise with </w:t>
            </w:r>
            <w:r w:rsidR="00A62E55">
              <w:t>Sodexo senior</w:t>
            </w:r>
            <w:r>
              <w:t xml:space="preserve"> team for any irregularities and other important information that impact the lounge operations. Communicate product, service and customer issues to Sodexo senior </w:t>
            </w:r>
            <w:r w:rsidR="00A62E55">
              <w:t>team,</w:t>
            </w:r>
            <w:r>
              <w:t xml:space="preserve"> so that corrective action can be taken in a timely manner.</w:t>
            </w:r>
          </w:p>
          <w:p w14:paraId="7D27C21C" w14:textId="77777777" w:rsidR="00863579" w:rsidRDefault="00863579" w:rsidP="00863579">
            <w:pPr>
              <w:pStyle w:val="Puces4"/>
            </w:pPr>
            <w:r>
              <w:t>Adhere to standard recipes and food specifications and knowledge book and plating specifications.</w:t>
            </w:r>
          </w:p>
          <w:p w14:paraId="6537F28F" w14:textId="77777777" w:rsidR="00424476" w:rsidRPr="00424476" w:rsidRDefault="00424476" w:rsidP="00424476">
            <w:pPr>
              <w:rPr>
                <w:rFonts w:cs="Arial"/>
                <w:color w:val="000000" w:themeColor="text1"/>
                <w:szCs w:val="20"/>
                <w:lang w:val="en-GB"/>
              </w:rPr>
            </w:pPr>
          </w:p>
        </w:tc>
      </w:tr>
    </w:tbl>
    <w:p w14:paraId="6DFB9E20"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6D2FDCF"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6FDD4D3"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4DEB1F64" w14:textId="77777777" w:rsidTr="00161F93">
        <w:trPr>
          <w:trHeight w:val="620"/>
        </w:trPr>
        <w:tc>
          <w:tcPr>
            <w:tcW w:w="10456" w:type="dxa"/>
            <w:tcBorders>
              <w:top w:val="nil"/>
              <w:left w:val="single" w:sz="2" w:space="0" w:color="auto"/>
              <w:bottom w:val="single" w:sz="4" w:space="0" w:color="auto"/>
              <w:right w:val="single" w:sz="4" w:space="0" w:color="auto"/>
            </w:tcBorders>
          </w:tcPr>
          <w:p w14:paraId="506F6884" w14:textId="77777777" w:rsidR="00863579" w:rsidRPr="00942868" w:rsidRDefault="00863579" w:rsidP="00863579">
            <w:pPr>
              <w:pStyle w:val="Puces4"/>
              <w:numPr>
                <w:ilvl w:val="0"/>
                <w:numId w:val="17"/>
              </w:numPr>
              <w:ind w:left="171"/>
            </w:pPr>
            <w:r w:rsidRPr="00942868">
              <w:t xml:space="preserve">To dress accordingly to the standards and guidelines </w:t>
            </w:r>
            <w:proofErr w:type="gramStart"/>
            <w:r w:rsidRPr="00942868">
              <w:t>advised and wear the supplied uniform garments at all times</w:t>
            </w:r>
            <w:proofErr w:type="gramEnd"/>
            <w:r w:rsidRPr="00942868">
              <w:t xml:space="preserve"> when on duty and maintain the highest standards of personal hygiene.</w:t>
            </w:r>
          </w:p>
          <w:p w14:paraId="198ACCF1" w14:textId="77777777" w:rsidR="00863579" w:rsidRPr="00942868" w:rsidRDefault="00863579" w:rsidP="00863579">
            <w:pPr>
              <w:pStyle w:val="Puces4"/>
            </w:pPr>
            <w:r w:rsidRPr="00942868">
              <w:t>To only use products and equipment supplied and specifically for the job.</w:t>
            </w:r>
          </w:p>
          <w:p w14:paraId="3DCCF398" w14:textId="77777777" w:rsidR="00863579" w:rsidRPr="00942868" w:rsidRDefault="00863579" w:rsidP="00863579">
            <w:pPr>
              <w:pStyle w:val="Puces4"/>
            </w:pPr>
            <w:r w:rsidRPr="00942868">
              <w:t>Ensure that all H&amp;S &amp; F&amp;S documentation for example cleaning schedules and temperature records are signed off daily once all tasks have been completed.</w:t>
            </w:r>
          </w:p>
          <w:p w14:paraId="5AD58075" w14:textId="77777777" w:rsidR="00863579" w:rsidRPr="00942868" w:rsidRDefault="00863579" w:rsidP="00863579">
            <w:pPr>
              <w:pStyle w:val="Puces4"/>
            </w:pPr>
            <w:r w:rsidRPr="00942868">
              <w:t>Comply with all legal and company procedures / polices relating to food safety, health and safety and personal hygiene.</w:t>
            </w:r>
          </w:p>
          <w:p w14:paraId="22F54289" w14:textId="77777777" w:rsidR="00863579" w:rsidRPr="00942868" w:rsidRDefault="00863579" w:rsidP="00863579">
            <w:pPr>
              <w:pStyle w:val="Puces4"/>
            </w:pPr>
            <w:r w:rsidRPr="00942868">
              <w:t xml:space="preserve">Sign in and out when on shift to ensure hours worked are paid correctly. Follow the shift’s </w:t>
            </w:r>
            <w:r>
              <w:t>rota</w:t>
            </w:r>
            <w:r w:rsidRPr="00942868">
              <w:t>.</w:t>
            </w:r>
          </w:p>
          <w:p w14:paraId="36F2E82E" w14:textId="77777777" w:rsidR="00863579" w:rsidRPr="00942868" w:rsidRDefault="00863579" w:rsidP="00863579">
            <w:pPr>
              <w:pStyle w:val="Puces4"/>
            </w:pPr>
            <w:r w:rsidRPr="00942868">
              <w:t>Attend training sessions and staff meetings as requested and use the training given when necessary.</w:t>
            </w:r>
          </w:p>
          <w:p w14:paraId="0E57CCA6" w14:textId="77777777" w:rsidR="00863579" w:rsidRPr="00942868" w:rsidRDefault="00863579" w:rsidP="00863579">
            <w:pPr>
              <w:pStyle w:val="Puces4"/>
            </w:pPr>
            <w:r w:rsidRPr="00942868">
              <w:t xml:space="preserve">Act as a positive ambassador for the business and show commitment to company values in all aspects of your role. </w:t>
            </w:r>
          </w:p>
          <w:p w14:paraId="3F834221" w14:textId="77777777" w:rsidR="00745A24" w:rsidRPr="00863579" w:rsidRDefault="00863579" w:rsidP="00863579">
            <w:pPr>
              <w:pStyle w:val="Puces4"/>
            </w:pPr>
            <w:r w:rsidRPr="00942868">
              <w:t>Follow procedures for sickness, lateness and holidays.</w:t>
            </w:r>
          </w:p>
        </w:tc>
      </w:tr>
    </w:tbl>
    <w:p w14:paraId="70DF9E56"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E7E1840" w14:textId="77777777" w:rsidTr="32DAE7A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2AEAB76F"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863579" w:rsidRPr="00062691" w14:paraId="689AE3E5" w14:textId="77777777" w:rsidTr="32DAE7AA">
        <w:trPr>
          <w:trHeight w:val="620"/>
        </w:trPr>
        <w:tc>
          <w:tcPr>
            <w:tcW w:w="10458" w:type="dxa"/>
            <w:tcBorders>
              <w:top w:val="nil"/>
              <w:left w:val="single" w:sz="2" w:space="0" w:color="auto"/>
              <w:bottom w:val="single" w:sz="4" w:space="0" w:color="auto"/>
              <w:right w:val="single" w:sz="4" w:space="0" w:color="auto"/>
            </w:tcBorders>
          </w:tcPr>
          <w:p w14:paraId="0895C2DB" w14:textId="77777777" w:rsidR="00863579" w:rsidRPr="00F441BE" w:rsidRDefault="00863579" w:rsidP="00863579">
            <w:pPr>
              <w:pStyle w:val="Texte4"/>
              <w:ind w:left="0"/>
              <w:rPr>
                <w:sz w:val="22"/>
                <w:szCs w:val="22"/>
                <w:lang w:eastAsia="en-GB"/>
              </w:rPr>
            </w:pPr>
            <w:r w:rsidRPr="00F441BE">
              <w:rPr>
                <w:sz w:val="22"/>
                <w:szCs w:val="22"/>
                <w:lang w:eastAsia="en-GB"/>
              </w:rPr>
              <w:t>Essential</w:t>
            </w:r>
          </w:p>
          <w:p w14:paraId="5073CC08" w14:textId="0DF2C9D8" w:rsidR="00863579" w:rsidRPr="00942868" w:rsidRDefault="00863579" w:rsidP="00863579">
            <w:pPr>
              <w:pStyle w:val="Puces4"/>
            </w:pPr>
            <w:r w:rsidRPr="00942868">
              <w:t>Chef experience</w:t>
            </w:r>
            <w:r w:rsidR="005F5C6B">
              <w:t xml:space="preserve"> – hospitality experienced will be advantageous </w:t>
            </w:r>
          </w:p>
          <w:p w14:paraId="01EA55CE" w14:textId="77777777" w:rsidR="00863579" w:rsidRPr="00942868" w:rsidRDefault="00863579" w:rsidP="00863579">
            <w:pPr>
              <w:pStyle w:val="Puces4"/>
            </w:pPr>
            <w:r w:rsidRPr="00942868">
              <w:t>Kitchen experience</w:t>
            </w:r>
          </w:p>
          <w:p w14:paraId="50DAA81D" w14:textId="77777777" w:rsidR="00863579" w:rsidRPr="00942868" w:rsidRDefault="00863579" w:rsidP="00863579">
            <w:pPr>
              <w:pStyle w:val="Puces4"/>
            </w:pPr>
            <w:r w:rsidRPr="00942868">
              <w:t>Highly motivated</w:t>
            </w:r>
          </w:p>
          <w:p w14:paraId="75A79A85" w14:textId="77777777" w:rsidR="00863579" w:rsidRPr="00942868" w:rsidRDefault="00863579" w:rsidP="00863579">
            <w:pPr>
              <w:pStyle w:val="Puces4"/>
            </w:pPr>
            <w:r w:rsidRPr="00942868">
              <w:t>Attention to detail</w:t>
            </w:r>
          </w:p>
          <w:p w14:paraId="4517D86D" w14:textId="77777777" w:rsidR="00863579" w:rsidRPr="00942868" w:rsidRDefault="00863579" w:rsidP="00863579">
            <w:pPr>
              <w:pStyle w:val="Puces4"/>
            </w:pPr>
            <w:r w:rsidRPr="00942868">
              <w:t>Able to work on own initiative within a team environment</w:t>
            </w:r>
          </w:p>
          <w:p w14:paraId="44E871BC" w14:textId="77777777" w:rsidR="00863579" w:rsidRPr="00E752D9" w:rsidRDefault="00863579" w:rsidP="00863579">
            <w:pPr>
              <w:pStyle w:val="Puces4"/>
              <w:numPr>
                <w:ilvl w:val="0"/>
                <w:numId w:val="0"/>
              </w:numPr>
              <w:ind w:left="851"/>
            </w:pPr>
          </w:p>
          <w:p w14:paraId="738610EB" w14:textId="77777777" w:rsidR="00863579" w:rsidRPr="004238D8" w:rsidRDefault="00863579" w:rsidP="00863579">
            <w:pPr>
              <w:pStyle w:val="Puces4"/>
              <w:numPr>
                <w:ilvl w:val="0"/>
                <w:numId w:val="0"/>
              </w:numPr>
              <w:ind w:left="720"/>
            </w:pPr>
          </w:p>
        </w:tc>
      </w:tr>
    </w:tbl>
    <w:p w14:paraId="637805D2" w14:textId="77777777" w:rsidR="00906FB3" w:rsidRDefault="00906FB3"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7A23BD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12C2DE3"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44EAB325" w14:textId="77777777" w:rsidTr="0007446E">
        <w:trPr>
          <w:trHeight w:val="620"/>
        </w:trPr>
        <w:tc>
          <w:tcPr>
            <w:tcW w:w="10456" w:type="dxa"/>
            <w:tcBorders>
              <w:top w:val="nil"/>
              <w:left w:val="single" w:sz="2" w:space="0" w:color="auto"/>
              <w:bottom w:val="single" w:sz="4" w:space="0" w:color="auto"/>
              <w:right w:val="single" w:sz="4" w:space="0" w:color="auto"/>
            </w:tcBorders>
          </w:tcPr>
          <w:p w14:paraId="463F29E8" w14:textId="77777777" w:rsidR="00EA3990" w:rsidRDefault="00EA3990" w:rsidP="00EA3990">
            <w:pPr>
              <w:spacing w:before="40"/>
              <w:jc w:val="left"/>
              <w:rPr>
                <w:rFonts w:cs="Arial"/>
                <w:color w:val="000000" w:themeColor="text1"/>
                <w:szCs w:val="20"/>
                <w:lang w:val="en-GB"/>
              </w:rPr>
            </w:pPr>
          </w:p>
          <w:tbl>
            <w:tblPr>
              <w:tblpPr w:leftFromText="180" w:rightFromText="180" w:vertAnchor="text" w:horzAnchor="margin" w:tblpY="-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863579" w:rsidRPr="00873CFC" w14:paraId="201A7ACE" w14:textId="77777777" w:rsidTr="000E28C9">
              <w:tc>
                <w:tcPr>
                  <w:tcW w:w="4473" w:type="dxa"/>
                </w:tcPr>
                <w:p w14:paraId="15DE3D5C" w14:textId="77777777" w:rsidR="00863579" w:rsidRPr="00873CFC" w:rsidRDefault="00863579" w:rsidP="00863579">
                  <w:pPr>
                    <w:textAlignment w:val="center"/>
                    <w:rPr>
                      <w:rFonts w:cs="Arial"/>
                      <w:szCs w:val="20"/>
                    </w:rPr>
                  </w:pPr>
                  <w:r w:rsidRPr="00873CFC">
                    <w:rPr>
                      <w:rFonts w:cs="Arial"/>
                      <w:szCs w:val="20"/>
                      <w:lang w:val="en-GB" w:eastAsia="en-GB"/>
                    </w:rPr>
                    <w:t>Action oriented and drive for results</w:t>
                  </w:r>
                </w:p>
              </w:tc>
              <w:tc>
                <w:tcPr>
                  <w:tcW w:w="4524" w:type="dxa"/>
                </w:tcPr>
                <w:p w14:paraId="40C154A2" w14:textId="77777777" w:rsidR="00863579" w:rsidRPr="00873CFC" w:rsidRDefault="00863579" w:rsidP="00863579">
                  <w:pPr>
                    <w:textAlignment w:val="center"/>
                    <w:rPr>
                      <w:rFonts w:cs="Arial"/>
                      <w:szCs w:val="20"/>
                    </w:rPr>
                  </w:pPr>
                  <w:r w:rsidRPr="00873CFC">
                    <w:rPr>
                      <w:rFonts w:cs="Arial"/>
                      <w:szCs w:val="20"/>
                      <w:lang w:val="en-GB" w:eastAsia="en-GB"/>
                    </w:rPr>
                    <w:t>Work with colleagues</w:t>
                  </w:r>
                </w:p>
              </w:tc>
            </w:tr>
            <w:tr w:rsidR="00863579" w:rsidRPr="00873CFC" w14:paraId="03BD6FF4" w14:textId="77777777" w:rsidTr="000E28C9">
              <w:tc>
                <w:tcPr>
                  <w:tcW w:w="4473" w:type="dxa"/>
                </w:tcPr>
                <w:p w14:paraId="75937AE8" w14:textId="77777777" w:rsidR="00863579" w:rsidRPr="00873CFC" w:rsidRDefault="00863579" w:rsidP="00863579">
                  <w:pPr>
                    <w:textAlignment w:val="center"/>
                    <w:rPr>
                      <w:rFonts w:cs="Arial"/>
                      <w:szCs w:val="20"/>
                    </w:rPr>
                  </w:pPr>
                  <w:r w:rsidRPr="00873CFC">
                    <w:rPr>
                      <w:rFonts w:cs="Arial"/>
                      <w:szCs w:val="20"/>
                      <w:lang w:val="en-GB" w:eastAsia="en-GB"/>
                    </w:rPr>
                    <w:t>Flexibility</w:t>
                  </w:r>
                </w:p>
              </w:tc>
              <w:tc>
                <w:tcPr>
                  <w:tcW w:w="4524" w:type="dxa"/>
                </w:tcPr>
                <w:p w14:paraId="791BC8C8" w14:textId="77777777" w:rsidR="00863579" w:rsidRPr="00873CFC" w:rsidRDefault="00863579" w:rsidP="00863579">
                  <w:pPr>
                    <w:textAlignment w:val="center"/>
                    <w:rPr>
                      <w:rFonts w:cs="Arial"/>
                      <w:szCs w:val="20"/>
                    </w:rPr>
                  </w:pPr>
                  <w:r w:rsidRPr="00873CFC">
                    <w:rPr>
                      <w:rFonts w:cs="Arial"/>
                      <w:szCs w:val="20"/>
                      <w:lang w:val="en-GB" w:eastAsia="en-GB"/>
                    </w:rPr>
                    <w:t>Sociality and communication</w:t>
                  </w:r>
                </w:p>
              </w:tc>
            </w:tr>
            <w:tr w:rsidR="00863579" w:rsidRPr="00873CFC" w14:paraId="6449AD0D" w14:textId="77777777" w:rsidTr="000E28C9">
              <w:tc>
                <w:tcPr>
                  <w:tcW w:w="4473" w:type="dxa"/>
                </w:tcPr>
                <w:p w14:paraId="1B4C3A28" w14:textId="77777777" w:rsidR="00863579" w:rsidRPr="00873CFC" w:rsidRDefault="00863579" w:rsidP="00863579">
                  <w:pPr>
                    <w:textAlignment w:val="center"/>
                    <w:rPr>
                      <w:rFonts w:cs="Arial"/>
                      <w:szCs w:val="20"/>
                    </w:rPr>
                  </w:pPr>
                  <w:r w:rsidRPr="00873CFC">
                    <w:rPr>
                      <w:rFonts w:cs="Arial"/>
                      <w:szCs w:val="20"/>
                      <w:lang w:val="en-GB" w:eastAsia="en-GB"/>
                    </w:rPr>
                    <w:t>Hospitality and customer focus</w:t>
                  </w:r>
                </w:p>
              </w:tc>
              <w:tc>
                <w:tcPr>
                  <w:tcW w:w="4524" w:type="dxa"/>
                </w:tcPr>
                <w:p w14:paraId="2E501497" w14:textId="77777777" w:rsidR="00863579" w:rsidRPr="00873CFC" w:rsidRDefault="00863579" w:rsidP="00863579">
                  <w:pPr>
                    <w:textAlignment w:val="center"/>
                    <w:rPr>
                      <w:rFonts w:cs="Arial"/>
                      <w:szCs w:val="20"/>
                    </w:rPr>
                  </w:pPr>
                  <w:r w:rsidRPr="00873CFC">
                    <w:rPr>
                      <w:rFonts w:cs="Arial"/>
                      <w:szCs w:val="20"/>
                      <w:lang w:val="en-GB" w:eastAsia="en-GB"/>
                    </w:rPr>
                    <w:t>Organized</w:t>
                  </w:r>
                </w:p>
              </w:tc>
            </w:tr>
          </w:tbl>
          <w:p w14:paraId="3B7B4B86" w14:textId="77777777" w:rsidR="00EA3990" w:rsidRDefault="00EA3990" w:rsidP="00EA3990">
            <w:pPr>
              <w:spacing w:before="40"/>
              <w:ind w:left="720"/>
              <w:jc w:val="left"/>
              <w:rPr>
                <w:rFonts w:cs="Arial"/>
                <w:color w:val="000000" w:themeColor="text1"/>
                <w:szCs w:val="20"/>
                <w:lang w:val="en-GB"/>
              </w:rPr>
            </w:pPr>
          </w:p>
          <w:p w14:paraId="3A0FF5F2" w14:textId="77777777" w:rsidR="00863579" w:rsidRDefault="00863579" w:rsidP="00EA3990">
            <w:pPr>
              <w:spacing w:before="40"/>
              <w:ind w:left="720"/>
              <w:jc w:val="left"/>
              <w:rPr>
                <w:rFonts w:cs="Arial"/>
                <w:color w:val="000000" w:themeColor="text1"/>
                <w:szCs w:val="20"/>
                <w:lang w:val="en-GB"/>
              </w:rPr>
            </w:pPr>
          </w:p>
          <w:p w14:paraId="5630AD66" w14:textId="77777777" w:rsidR="00863579" w:rsidRDefault="00863579" w:rsidP="00EA3990">
            <w:pPr>
              <w:spacing w:before="40"/>
              <w:ind w:left="720"/>
              <w:jc w:val="left"/>
              <w:rPr>
                <w:rFonts w:cs="Arial"/>
                <w:color w:val="000000" w:themeColor="text1"/>
                <w:szCs w:val="20"/>
                <w:lang w:val="en-GB"/>
              </w:rPr>
            </w:pPr>
          </w:p>
          <w:p w14:paraId="61829076" w14:textId="77777777" w:rsidR="00863579" w:rsidRPr="00EA3990" w:rsidRDefault="00863579" w:rsidP="00EA3990">
            <w:pPr>
              <w:spacing w:before="40"/>
              <w:ind w:left="720"/>
              <w:jc w:val="left"/>
              <w:rPr>
                <w:rFonts w:cs="Arial"/>
                <w:color w:val="000000" w:themeColor="text1"/>
                <w:szCs w:val="20"/>
                <w:lang w:val="en-GB"/>
              </w:rPr>
            </w:pPr>
          </w:p>
        </w:tc>
      </w:tr>
    </w:tbl>
    <w:p w14:paraId="2BA226A1" w14:textId="77777777" w:rsidR="00EA3990" w:rsidRDefault="00EA3990" w:rsidP="000E3EF7">
      <w:pPr>
        <w:spacing w:after="200" w:line="276" w:lineRule="auto"/>
        <w:jc w:val="left"/>
      </w:pPr>
    </w:p>
    <w:p w14:paraId="17AD93B2"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650FB8A"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6F1EAEE"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4908C603" w14:textId="77777777" w:rsidTr="00353228">
        <w:trPr>
          <w:trHeight w:val="620"/>
        </w:trPr>
        <w:tc>
          <w:tcPr>
            <w:tcW w:w="10456" w:type="dxa"/>
            <w:tcBorders>
              <w:top w:val="nil"/>
              <w:left w:val="single" w:sz="2" w:space="0" w:color="auto"/>
              <w:bottom w:val="single" w:sz="4" w:space="0" w:color="auto"/>
              <w:right w:val="single" w:sz="4" w:space="0" w:color="auto"/>
            </w:tcBorders>
          </w:tcPr>
          <w:p w14:paraId="0DE4B5B7"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1B5853E9" w14:textId="77777777" w:rsidTr="00E57078">
              <w:tc>
                <w:tcPr>
                  <w:tcW w:w="2122" w:type="dxa"/>
                </w:tcPr>
                <w:p w14:paraId="6B814A1E" w14:textId="77777777" w:rsidR="00E57078" w:rsidRDefault="00E57078" w:rsidP="0035373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6204FF1" w14:textId="77777777" w:rsidR="00E57078" w:rsidRDefault="00E57078" w:rsidP="00353733">
                  <w:pPr>
                    <w:framePr w:hSpace="180" w:wrap="around" w:vAnchor="text" w:hAnchor="margin" w:xAlign="center" w:y="192"/>
                    <w:spacing w:before="40"/>
                    <w:jc w:val="left"/>
                    <w:rPr>
                      <w:rFonts w:cs="Arial"/>
                      <w:color w:val="000000" w:themeColor="text1"/>
                      <w:szCs w:val="20"/>
                      <w:lang w:val="en-GB"/>
                    </w:rPr>
                  </w:pPr>
                </w:p>
              </w:tc>
              <w:tc>
                <w:tcPr>
                  <w:tcW w:w="2557" w:type="dxa"/>
                </w:tcPr>
                <w:p w14:paraId="491072FA" w14:textId="77777777" w:rsidR="00E57078" w:rsidRDefault="00E57078" w:rsidP="0035373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DBF0D7D" w14:textId="77777777" w:rsidR="00E57078" w:rsidRDefault="00E57078" w:rsidP="00353733">
                  <w:pPr>
                    <w:framePr w:hSpace="180" w:wrap="around" w:vAnchor="text" w:hAnchor="margin" w:xAlign="center" w:y="192"/>
                    <w:spacing w:before="40"/>
                    <w:jc w:val="left"/>
                    <w:rPr>
                      <w:rFonts w:cs="Arial"/>
                      <w:color w:val="000000" w:themeColor="text1"/>
                      <w:szCs w:val="20"/>
                      <w:lang w:val="en-GB"/>
                    </w:rPr>
                  </w:pPr>
                </w:p>
              </w:tc>
            </w:tr>
            <w:tr w:rsidR="00E57078" w14:paraId="7C723D46" w14:textId="77777777" w:rsidTr="00E57078">
              <w:tc>
                <w:tcPr>
                  <w:tcW w:w="2122" w:type="dxa"/>
                </w:tcPr>
                <w:p w14:paraId="14CDF1DB" w14:textId="77777777" w:rsidR="00E57078" w:rsidRDefault="00E57078" w:rsidP="0035373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B62F1B3" w14:textId="77777777" w:rsidR="00E57078" w:rsidRDefault="00E57078" w:rsidP="00353733">
                  <w:pPr>
                    <w:framePr w:hSpace="180" w:wrap="around" w:vAnchor="text" w:hAnchor="margin" w:xAlign="center" w:y="192"/>
                    <w:spacing w:before="40"/>
                    <w:jc w:val="left"/>
                    <w:rPr>
                      <w:rFonts w:cs="Arial"/>
                      <w:color w:val="000000" w:themeColor="text1"/>
                      <w:szCs w:val="20"/>
                      <w:lang w:val="en-GB"/>
                    </w:rPr>
                  </w:pPr>
                </w:p>
              </w:tc>
            </w:tr>
          </w:tbl>
          <w:p w14:paraId="02F2C34E" w14:textId="77777777" w:rsidR="00E57078" w:rsidRPr="00EA3990" w:rsidRDefault="00E57078" w:rsidP="00353228">
            <w:pPr>
              <w:spacing w:before="40"/>
              <w:ind w:left="720"/>
              <w:jc w:val="left"/>
              <w:rPr>
                <w:rFonts w:cs="Arial"/>
                <w:color w:val="000000" w:themeColor="text1"/>
                <w:szCs w:val="20"/>
                <w:lang w:val="en-GB"/>
              </w:rPr>
            </w:pPr>
          </w:p>
        </w:tc>
      </w:tr>
    </w:tbl>
    <w:p w14:paraId="680A4E5D" w14:textId="77777777" w:rsidR="00E57078" w:rsidRDefault="00E57078" w:rsidP="00E57078">
      <w:pPr>
        <w:spacing w:after="200" w:line="276" w:lineRule="auto"/>
        <w:jc w:val="left"/>
      </w:pPr>
    </w:p>
    <w:p w14:paraId="19219836"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B35B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950132">
    <w:abstractNumId w:val="6"/>
  </w:num>
  <w:num w:numId="2" w16cid:durableId="1739091939">
    <w:abstractNumId w:val="9"/>
  </w:num>
  <w:num w:numId="3" w16cid:durableId="71516046">
    <w:abstractNumId w:val="1"/>
  </w:num>
  <w:num w:numId="4" w16cid:durableId="1756780271">
    <w:abstractNumId w:val="8"/>
  </w:num>
  <w:num w:numId="5" w16cid:durableId="1866866622">
    <w:abstractNumId w:val="4"/>
  </w:num>
  <w:num w:numId="6" w16cid:durableId="1949854493">
    <w:abstractNumId w:val="2"/>
  </w:num>
  <w:num w:numId="7" w16cid:durableId="880557262">
    <w:abstractNumId w:val="10"/>
  </w:num>
  <w:num w:numId="8" w16cid:durableId="122160932">
    <w:abstractNumId w:val="5"/>
  </w:num>
  <w:num w:numId="9" w16cid:durableId="1819951129">
    <w:abstractNumId w:val="14"/>
  </w:num>
  <w:num w:numId="10" w16cid:durableId="1648507382">
    <w:abstractNumId w:val="15"/>
  </w:num>
  <w:num w:numId="11" w16cid:durableId="243346621">
    <w:abstractNumId w:val="7"/>
  </w:num>
  <w:num w:numId="12" w16cid:durableId="625702794">
    <w:abstractNumId w:val="0"/>
  </w:num>
  <w:num w:numId="13" w16cid:durableId="516702495">
    <w:abstractNumId w:val="11"/>
  </w:num>
  <w:num w:numId="14" w16cid:durableId="1277322964">
    <w:abstractNumId w:val="3"/>
  </w:num>
  <w:num w:numId="15" w16cid:durableId="354577311">
    <w:abstractNumId w:val="12"/>
  </w:num>
  <w:num w:numId="16" w16cid:durableId="1217937803">
    <w:abstractNumId w:val="13"/>
  </w:num>
  <w:num w:numId="17" w16cid:durableId="1811556292">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E3EF7"/>
    <w:rsid w:val="00104BDE"/>
    <w:rsid w:val="00144E5D"/>
    <w:rsid w:val="001F1F6A"/>
    <w:rsid w:val="002935A1"/>
    <w:rsid w:val="00293E5D"/>
    <w:rsid w:val="002B1DC6"/>
    <w:rsid w:val="002E72F8"/>
    <w:rsid w:val="00353733"/>
    <w:rsid w:val="003538D4"/>
    <w:rsid w:val="00366A73"/>
    <w:rsid w:val="00386FBF"/>
    <w:rsid w:val="00420949"/>
    <w:rsid w:val="004238D8"/>
    <w:rsid w:val="00424476"/>
    <w:rsid w:val="004B2221"/>
    <w:rsid w:val="004D170A"/>
    <w:rsid w:val="00520545"/>
    <w:rsid w:val="00571345"/>
    <w:rsid w:val="005B6294"/>
    <w:rsid w:val="005E5B63"/>
    <w:rsid w:val="005F5C6B"/>
    <w:rsid w:val="00613392"/>
    <w:rsid w:val="00616B0B"/>
    <w:rsid w:val="00646B79"/>
    <w:rsid w:val="00656519"/>
    <w:rsid w:val="00674674"/>
    <w:rsid w:val="006802C0"/>
    <w:rsid w:val="006C707D"/>
    <w:rsid w:val="00745A24"/>
    <w:rsid w:val="007A085D"/>
    <w:rsid w:val="007F602D"/>
    <w:rsid w:val="00806927"/>
    <w:rsid w:val="00863579"/>
    <w:rsid w:val="008B64DE"/>
    <w:rsid w:val="008D1A2B"/>
    <w:rsid w:val="00906FB3"/>
    <w:rsid w:val="0093434E"/>
    <w:rsid w:val="009E2D7C"/>
    <w:rsid w:val="00A32F18"/>
    <w:rsid w:val="00A37146"/>
    <w:rsid w:val="00A62E55"/>
    <w:rsid w:val="00A96F80"/>
    <w:rsid w:val="00AD1DEC"/>
    <w:rsid w:val="00B70457"/>
    <w:rsid w:val="00BF4D80"/>
    <w:rsid w:val="00C05795"/>
    <w:rsid w:val="00C22530"/>
    <w:rsid w:val="00C4467B"/>
    <w:rsid w:val="00C4695A"/>
    <w:rsid w:val="00C61430"/>
    <w:rsid w:val="00CB06C3"/>
    <w:rsid w:val="00CC0297"/>
    <w:rsid w:val="00CC2929"/>
    <w:rsid w:val="00D00AAF"/>
    <w:rsid w:val="00D54A71"/>
    <w:rsid w:val="00D65B9D"/>
    <w:rsid w:val="00D949FB"/>
    <w:rsid w:val="00DE5E49"/>
    <w:rsid w:val="00E31AA0"/>
    <w:rsid w:val="00E33C91"/>
    <w:rsid w:val="00E4314D"/>
    <w:rsid w:val="00E57078"/>
    <w:rsid w:val="00E70392"/>
    <w:rsid w:val="00E86121"/>
    <w:rsid w:val="00EA3990"/>
    <w:rsid w:val="00EA4C16"/>
    <w:rsid w:val="00EA5822"/>
    <w:rsid w:val="00EF1837"/>
    <w:rsid w:val="00EF6ED7"/>
    <w:rsid w:val="00F479E6"/>
    <w:rsid w:val="00FA1A0A"/>
    <w:rsid w:val="06F7B3B7"/>
    <w:rsid w:val="095457C7"/>
    <w:rsid w:val="1392473B"/>
    <w:rsid w:val="20BC6979"/>
    <w:rsid w:val="2E5A98C2"/>
    <w:rsid w:val="31CB2317"/>
    <w:rsid w:val="32DAE7AA"/>
    <w:rsid w:val="3412EBF1"/>
    <w:rsid w:val="34E50EFE"/>
    <w:rsid w:val="39DE01CF"/>
    <w:rsid w:val="39E1C9C6"/>
    <w:rsid w:val="3CE08E3B"/>
    <w:rsid w:val="57C6D84B"/>
    <w:rsid w:val="5E659E87"/>
    <w:rsid w:val="6484C1BB"/>
    <w:rsid w:val="70DCB741"/>
    <w:rsid w:val="719B9CDD"/>
    <w:rsid w:val="7246A5DB"/>
    <w:rsid w:val="7279292C"/>
    <w:rsid w:val="7B0B2B88"/>
    <w:rsid w:val="7DD95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0ABBA"/>
  <w15:docId w15:val="{E9342568-DE69-4E5F-899B-C5631CAC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4">
    <w:name w:val="Texte 4"/>
    <w:basedOn w:val="Normal"/>
    <w:qFormat/>
    <w:rsid w:val="00863579"/>
    <w:pPr>
      <w:spacing w:after="40"/>
      <w:ind w:left="567"/>
    </w:pPr>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E0837225B68E4585E468E4C12AE884" ma:contentTypeVersion="15" ma:contentTypeDescription="Create a new document." ma:contentTypeScope="" ma:versionID="a6777184c03bebf55a2eb3a796a29bdd">
  <xsd:schema xmlns:xsd="http://www.w3.org/2001/XMLSchema" xmlns:xs="http://www.w3.org/2001/XMLSchema" xmlns:p="http://schemas.microsoft.com/office/2006/metadata/properties" xmlns:ns2="c4e9865f-0394-416f-94e7-7b05066e5a96" xmlns:ns3="a80ba705-4527-488b-819c-4edf4245126b" targetNamespace="http://schemas.microsoft.com/office/2006/metadata/properties" ma:root="true" ma:fieldsID="8a2067803b879dbee39d39e87722a170" ns2:_="" ns3:_="">
    <xsd:import namespace="c4e9865f-0394-416f-94e7-7b05066e5a96"/>
    <xsd:import namespace="a80ba705-4527-488b-819c-4edf424512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9865f-0394-416f-94e7-7b05066e5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0ba705-4527-488b-819c-4edf4245126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0198AC-FC37-4210-B926-CDEFE3AF6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9865f-0394-416f-94e7-7b05066e5a96"/>
    <ds:schemaRef ds:uri="a80ba705-4527-488b-819c-4edf42451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C923B-C646-40CF-A275-1E7FC66AD092}">
  <ds:schemaRefs>
    <ds:schemaRef ds:uri="http://schemas.microsoft.com/sharepoint/v3/contenttype/forms"/>
  </ds:schemaRefs>
</ds:datastoreItem>
</file>

<file path=customXml/itemProps3.xml><?xml version="1.0" encoding="utf-8"?>
<ds:datastoreItem xmlns:ds="http://schemas.openxmlformats.org/officeDocument/2006/customXml" ds:itemID="{E2982B9C-2529-4A96-87C8-F08E3EFE92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4586</Characters>
  <Application>Microsoft Office Word</Application>
  <DocSecurity>0</DocSecurity>
  <Lines>177</Lines>
  <Paragraphs>75</Paragraphs>
  <ScaleCrop>false</ScaleCrop>
  <Company>SODEXO</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Hickson, Luke</cp:lastModifiedBy>
  <cp:revision>3</cp:revision>
  <dcterms:created xsi:type="dcterms:W3CDTF">2026-01-19T16:22:00Z</dcterms:created>
  <dcterms:modified xsi:type="dcterms:W3CDTF">2026-01-19T16:23:00Z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0x010100E1E0837225B68E4585E468E4C12AE884</vt:lpwstr>
  </property>
</Properties>
</file>